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E3717" w14:textId="77777777" w:rsidR="00CD624A" w:rsidRPr="00101DE5" w:rsidRDefault="00CD624A" w:rsidP="00DE03CA">
      <w:pPr>
        <w:pStyle w:val="tltlNadpis2Arial14ptNiejeTunVetkypsmenvek"/>
        <w:numPr>
          <w:ilvl w:val="0"/>
          <w:numId w:val="0"/>
        </w:numPr>
        <w:spacing w:after="0"/>
        <w:rPr>
          <w:rFonts w:cs="Arial"/>
          <w:noProof/>
        </w:rPr>
      </w:pPr>
      <w:bookmarkStart w:id="0" w:name="_Toc153849647"/>
      <w:bookmarkStart w:id="1" w:name="_Toc211614419"/>
      <w:bookmarkStart w:id="2" w:name="_Toc211830058"/>
      <w:bookmarkStart w:id="3" w:name="_Toc213907205"/>
      <w:bookmarkStart w:id="4" w:name="_Toc214071032"/>
      <w:bookmarkStart w:id="5" w:name="_Toc214089292"/>
      <w:bookmarkStart w:id="6" w:name="_Toc215563177"/>
      <w:bookmarkStart w:id="7" w:name="_Toc219264519"/>
      <w:bookmarkStart w:id="8" w:name="_Toc220472863"/>
      <w:bookmarkStart w:id="9" w:name="_Toc452453919"/>
    </w:p>
    <w:p w14:paraId="4E846072" w14:textId="77777777" w:rsidR="00251ADB" w:rsidRPr="00101DE5" w:rsidRDefault="00890A55" w:rsidP="00DE03CA">
      <w:pPr>
        <w:pStyle w:val="tltlNadpis2Arial14ptNiejeTunVetkypsmenvek"/>
        <w:numPr>
          <w:ilvl w:val="0"/>
          <w:numId w:val="0"/>
        </w:numPr>
        <w:spacing w:after="0"/>
        <w:rPr>
          <w:rFonts w:cs="Arial"/>
          <w:noProof/>
        </w:rPr>
      </w:pPr>
      <w:r w:rsidRPr="00101DE5">
        <w:rPr>
          <w:rFonts w:cs="Arial"/>
          <w:noProof/>
        </w:rPr>
        <w:t>Príloha 1</w:t>
      </w:r>
      <w:bookmarkEnd w:id="1"/>
      <w:bookmarkEnd w:id="2"/>
      <w:bookmarkEnd w:id="3"/>
      <w:bookmarkEnd w:id="4"/>
      <w:bookmarkEnd w:id="5"/>
      <w:bookmarkEnd w:id="6"/>
      <w:bookmarkEnd w:id="7"/>
      <w:bookmarkEnd w:id="8"/>
      <w:r w:rsidR="005852AF" w:rsidRPr="00101DE5">
        <w:rPr>
          <w:rFonts w:cs="Arial"/>
          <w:noProof/>
        </w:rPr>
        <w:tab/>
      </w:r>
      <w:r w:rsidRPr="00101DE5">
        <w:rPr>
          <w:rFonts w:cs="Arial"/>
          <w:noProof/>
        </w:rPr>
        <w:t>Opis predmetu zákazky</w:t>
      </w:r>
      <w:bookmarkEnd w:id="9"/>
    </w:p>
    <w:p w14:paraId="4774CF41" w14:textId="77777777" w:rsidR="003A6CF1" w:rsidRPr="00101DE5" w:rsidRDefault="003A6CF1" w:rsidP="0031008D">
      <w:pPr>
        <w:pStyle w:val="Style9"/>
        <w:widowControl/>
        <w:spacing w:line="240" w:lineRule="auto"/>
        <w:ind w:left="2410" w:hanging="2410"/>
        <w:rPr>
          <w:rStyle w:val="FontStyle15"/>
          <w:rFonts w:ascii="Arial" w:hAnsi="Arial" w:cs="Arial"/>
          <w:sz w:val="20"/>
          <w:szCs w:val="20"/>
          <w:u w:val="single"/>
        </w:rPr>
      </w:pPr>
    </w:p>
    <w:p w14:paraId="673FC248" w14:textId="77777777" w:rsidR="00876C9F" w:rsidRPr="00101DE5" w:rsidRDefault="00876C9F" w:rsidP="00876C9F">
      <w:pPr>
        <w:tabs>
          <w:tab w:val="left" w:pos="567"/>
        </w:tabs>
        <w:spacing w:after="0" w:line="240" w:lineRule="auto"/>
        <w:jc w:val="both"/>
        <w:rPr>
          <w:rFonts w:ascii="Arial" w:eastAsia="Times New Roman" w:hAnsi="Arial" w:cs="Arial"/>
          <w:b/>
          <w:bCs/>
          <w:sz w:val="20"/>
          <w:szCs w:val="20"/>
        </w:rPr>
      </w:pPr>
      <w:r w:rsidRPr="00101DE5">
        <w:rPr>
          <w:rFonts w:ascii="Arial" w:eastAsia="Times New Roman" w:hAnsi="Arial" w:cs="Arial"/>
          <w:b/>
          <w:bCs/>
          <w:sz w:val="20"/>
          <w:szCs w:val="20"/>
        </w:rPr>
        <w:t>Predmet zákazky:</w:t>
      </w:r>
    </w:p>
    <w:p w14:paraId="140D43E9" w14:textId="562630C6" w:rsidR="009E5175" w:rsidRPr="00444C6D" w:rsidRDefault="009E5175" w:rsidP="00876C9F">
      <w:pPr>
        <w:tabs>
          <w:tab w:val="left" w:pos="567"/>
        </w:tabs>
        <w:spacing w:after="0" w:line="240" w:lineRule="auto"/>
        <w:jc w:val="both"/>
        <w:rPr>
          <w:rFonts w:ascii="Arial" w:eastAsia="Times New Roman" w:hAnsi="Arial" w:cs="Arial"/>
          <w:bCs/>
          <w:sz w:val="20"/>
          <w:szCs w:val="20"/>
        </w:rPr>
      </w:pPr>
      <w:r w:rsidRPr="00444C6D">
        <w:rPr>
          <w:rFonts w:ascii="Arial" w:eastAsia="Times New Roman" w:hAnsi="Arial" w:cs="Arial"/>
          <w:bCs/>
          <w:sz w:val="20"/>
          <w:szCs w:val="20"/>
        </w:rPr>
        <w:t>Predmetom zákazky je zabezpečenie všetkých dodávok a prác súvisiacich s</w:t>
      </w:r>
      <w:r w:rsidR="000335B3" w:rsidRPr="00444C6D">
        <w:rPr>
          <w:rFonts w:ascii="Arial" w:eastAsia="Times New Roman" w:hAnsi="Arial" w:cs="Arial"/>
          <w:bCs/>
          <w:sz w:val="20"/>
          <w:szCs w:val="20"/>
        </w:rPr>
        <w:t> dodávkou a montážou kazetovej klimatizácie v jedálni blok H zariadenia GAUDEAMUS – ZKR, Mokrohájska cesta 3, 845 12 Bratislava</w:t>
      </w:r>
      <w:r w:rsidRPr="00444C6D">
        <w:rPr>
          <w:rFonts w:ascii="Arial" w:eastAsia="Times New Roman" w:hAnsi="Arial" w:cs="Arial"/>
          <w:bCs/>
          <w:sz w:val="20"/>
          <w:szCs w:val="20"/>
        </w:rPr>
        <w:t>, a to v s</w:t>
      </w:r>
      <w:r w:rsidR="000335B3" w:rsidRPr="00444C6D">
        <w:rPr>
          <w:rFonts w:ascii="Arial" w:eastAsia="Times New Roman" w:hAnsi="Arial" w:cs="Arial"/>
          <w:bCs/>
          <w:sz w:val="20"/>
          <w:szCs w:val="20"/>
        </w:rPr>
        <w:t>úlade s opisom predmetu zákazky</w:t>
      </w:r>
      <w:r w:rsidRPr="00444C6D">
        <w:rPr>
          <w:rFonts w:ascii="Arial" w:eastAsia="Times New Roman" w:hAnsi="Arial" w:cs="Arial"/>
          <w:bCs/>
          <w:sz w:val="20"/>
          <w:szCs w:val="20"/>
        </w:rPr>
        <w:t xml:space="preserve"> a obchodnými podmienkami plnenia predmetu zákazky</w:t>
      </w:r>
      <w:r w:rsidR="00433E5D" w:rsidRPr="00444C6D">
        <w:rPr>
          <w:rFonts w:ascii="Arial" w:eastAsia="Times New Roman" w:hAnsi="Arial" w:cs="Arial"/>
          <w:bCs/>
          <w:sz w:val="20"/>
          <w:szCs w:val="20"/>
        </w:rPr>
        <w:t>.</w:t>
      </w:r>
      <w:r w:rsidR="00FE65AC" w:rsidRPr="00444C6D">
        <w:rPr>
          <w:rFonts w:ascii="Arial" w:eastAsia="Times New Roman" w:hAnsi="Arial" w:cs="Arial"/>
          <w:bCs/>
          <w:sz w:val="20"/>
          <w:szCs w:val="20"/>
        </w:rPr>
        <w:t xml:space="preserve"> </w:t>
      </w:r>
    </w:p>
    <w:p w14:paraId="5BF30FDE" w14:textId="77777777" w:rsidR="009E5175" w:rsidRPr="00101DE5" w:rsidRDefault="009E5175" w:rsidP="00876C9F">
      <w:pPr>
        <w:tabs>
          <w:tab w:val="left" w:pos="567"/>
        </w:tabs>
        <w:spacing w:after="0" w:line="240" w:lineRule="auto"/>
        <w:jc w:val="both"/>
        <w:rPr>
          <w:rFonts w:ascii="Arial" w:eastAsia="Times New Roman" w:hAnsi="Arial" w:cs="Arial"/>
          <w:bCs/>
          <w:sz w:val="20"/>
          <w:szCs w:val="20"/>
        </w:rPr>
      </w:pPr>
    </w:p>
    <w:p w14:paraId="16B4A9C4" w14:textId="77777777" w:rsidR="00876C9F" w:rsidRPr="00101DE5" w:rsidRDefault="00876C9F" w:rsidP="00876C9F">
      <w:pPr>
        <w:tabs>
          <w:tab w:val="left" w:pos="567"/>
        </w:tabs>
        <w:spacing w:after="0" w:line="240" w:lineRule="auto"/>
        <w:jc w:val="both"/>
        <w:rPr>
          <w:rFonts w:ascii="Arial" w:eastAsia="Times New Roman" w:hAnsi="Arial" w:cs="Arial"/>
          <w:b/>
          <w:bCs/>
          <w:sz w:val="20"/>
          <w:szCs w:val="20"/>
        </w:rPr>
      </w:pPr>
      <w:r w:rsidRPr="00101DE5">
        <w:rPr>
          <w:rFonts w:ascii="Arial" w:eastAsia="Times New Roman" w:hAnsi="Arial" w:cs="Arial"/>
          <w:b/>
          <w:bCs/>
          <w:sz w:val="20"/>
          <w:szCs w:val="20"/>
        </w:rPr>
        <w:t>Miesto realizácie:</w:t>
      </w:r>
    </w:p>
    <w:p w14:paraId="4CC434C7" w14:textId="3DCD0008" w:rsidR="00F52323" w:rsidRPr="00101DE5" w:rsidRDefault="00F52323" w:rsidP="00F52323">
      <w:pPr>
        <w:tabs>
          <w:tab w:val="left" w:pos="540"/>
          <w:tab w:val="left" w:leader="dot" w:pos="10034"/>
        </w:tabs>
        <w:spacing w:after="120" w:line="240" w:lineRule="auto"/>
        <w:jc w:val="both"/>
        <w:rPr>
          <w:rFonts w:ascii="Arial" w:hAnsi="Arial" w:cs="Arial"/>
          <w:noProof/>
          <w:color w:val="FF0000"/>
          <w:sz w:val="20"/>
          <w:szCs w:val="20"/>
        </w:rPr>
      </w:pPr>
      <w:r>
        <w:rPr>
          <w:rFonts w:ascii="Arial" w:hAnsi="Arial" w:cs="Arial"/>
          <w:noProof/>
          <w:sz w:val="20"/>
          <w:szCs w:val="20"/>
        </w:rPr>
        <w:t>G</w:t>
      </w:r>
      <w:r w:rsidRPr="000E60BF">
        <w:rPr>
          <w:rFonts w:ascii="Arial" w:hAnsi="Arial" w:cs="Arial"/>
          <w:noProof/>
          <w:sz w:val="20"/>
          <w:szCs w:val="20"/>
        </w:rPr>
        <w:t>AUDEAMUS – zariadenie komunitnej rehnilitácie</w:t>
      </w:r>
      <w:r>
        <w:rPr>
          <w:rFonts w:ascii="Arial" w:hAnsi="Arial" w:cs="Arial"/>
          <w:noProof/>
          <w:sz w:val="20"/>
          <w:szCs w:val="20"/>
        </w:rPr>
        <w:t>, Mokrohájska cesta 3, 845 12 Bratislava, (LV č. 1712, parc.č. 2574/1)</w:t>
      </w:r>
    </w:p>
    <w:p w14:paraId="07651599" w14:textId="77777777" w:rsidR="009E5175" w:rsidRPr="00101DE5" w:rsidRDefault="009E5175" w:rsidP="00876C9F">
      <w:pPr>
        <w:tabs>
          <w:tab w:val="left" w:pos="567"/>
        </w:tabs>
        <w:spacing w:after="0" w:line="240" w:lineRule="auto"/>
        <w:jc w:val="both"/>
        <w:rPr>
          <w:rFonts w:ascii="Arial" w:eastAsia="Times New Roman" w:hAnsi="Arial" w:cs="Arial"/>
          <w:bCs/>
          <w:sz w:val="20"/>
          <w:szCs w:val="20"/>
        </w:rPr>
      </w:pPr>
    </w:p>
    <w:p w14:paraId="4BFA3CBD" w14:textId="77777777" w:rsidR="00093F06" w:rsidRDefault="00093F06" w:rsidP="00876C9F">
      <w:pPr>
        <w:tabs>
          <w:tab w:val="left" w:pos="567"/>
        </w:tabs>
        <w:spacing w:after="0" w:line="240" w:lineRule="auto"/>
        <w:jc w:val="both"/>
        <w:rPr>
          <w:rFonts w:ascii="Arial" w:eastAsia="Times New Roman" w:hAnsi="Arial" w:cs="Arial"/>
          <w:bCs/>
          <w:sz w:val="20"/>
          <w:szCs w:val="20"/>
        </w:rPr>
      </w:pPr>
      <w:r w:rsidRPr="00101DE5">
        <w:rPr>
          <w:rFonts w:ascii="Arial" w:eastAsia="Times New Roman" w:hAnsi="Arial" w:cs="Arial"/>
          <w:b/>
          <w:bCs/>
          <w:sz w:val="20"/>
          <w:szCs w:val="20"/>
        </w:rPr>
        <w:t>Predmet zákazky zahŕňa</w:t>
      </w:r>
      <w:r w:rsidRPr="00101DE5">
        <w:rPr>
          <w:rFonts w:ascii="Arial" w:eastAsia="Times New Roman" w:hAnsi="Arial" w:cs="Arial"/>
          <w:bCs/>
          <w:sz w:val="20"/>
          <w:szCs w:val="20"/>
        </w:rPr>
        <w:t>:</w:t>
      </w:r>
    </w:p>
    <w:p w14:paraId="122A0DC0" w14:textId="77777777" w:rsidR="000335B3" w:rsidRDefault="000335B3" w:rsidP="00876C9F">
      <w:pPr>
        <w:tabs>
          <w:tab w:val="left" w:pos="567"/>
        </w:tabs>
        <w:spacing w:after="0" w:line="240" w:lineRule="auto"/>
        <w:jc w:val="both"/>
        <w:rPr>
          <w:rFonts w:ascii="Arial" w:eastAsia="Times New Roman" w:hAnsi="Arial" w:cs="Arial"/>
          <w:bCs/>
          <w:sz w:val="20"/>
          <w:szCs w:val="20"/>
        </w:rPr>
      </w:pPr>
    </w:p>
    <w:p w14:paraId="725E2EDA" w14:textId="760B0498" w:rsidR="000335B3" w:rsidRDefault="00842CA1" w:rsidP="00842CA1">
      <w:pPr>
        <w:pStyle w:val="Odsekzoznamu"/>
        <w:numPr>
          <w:ilvl w:val="0"/>
          <w:numId w:val="41"/>
        </w:numPr>
        <w:tabs>
          <w:tab w:val="left" w:pos="567"/>
        </w:tabs>
        <w:jc w:val="both"/>
        <w:rPr>
          <w:rFonts w:ascii="Arial" w:eastAsia="Times New Roman" w:hAnsi="Arial" w:cs="Arial"/>
          <w:bCs/>
          <w:sz w:val="20"/>
          <w:szCs w:val="20"/>
        </w:rPr>
      </w:pPr>
      <w:r>
        <w:rPr>
          <w:rFonts w:ascii="Arial" w:eastAsia="Times New Roman" w:hAnsi="Arial" w:cs="Arial"/>
          <w:bCs/>
          <w:sz w:val="20"/>
          <w:szCs w:val="20"/>
        </w:rPr>
        <w:t>vonkajšia klimatizačnbá jednotka 9,0 kW – 3ks</w:t>
      </w:r>
    </w:p>
    <w:p w14:paraId="0329CF86" w14:textId="377C634C" w:rsidR="00842CA1" w:rsidRDefault="00842CA1" w:rsidP="00842CA1">
      <w:pPr>
        <w:pStyle w:val="Odsekzoznamu"/>
        <w:numPr>
          <w:ilvl w:val="0"/>
          <w:numId w:val="41"/>
        </w:numPr>
        <w:tabs>
          <w:tab w:val="left" w:pos="567"/>
        </w:tabs>
        <w:jc w:val="both"/>
        <w:rPr>
          <w:rFonts w:ascii="Arial" w:eastAsia="Times New Roman" w:hAnsi="Arial" w:cs="Arial"/>
          <w:bCs/>
          <w:sz w:val="20"/>
          <w:szCs w:val="20"/>
        </w:rPr>
      </w:pPr>
      <w:r>
        <w:rPr>
          <w:rFonts w:ascii="Arial" w:eastAsia="Times New Roman" w:hAnsi="Arial" w:cs="Arial"/>
          <w:bCs/>
          <w:sz w:val="20"/>
          <w:szCs w:val="20"/>
        </w:rPr>
        <w:t>vnútorná kazetová jednotka</w:t>
      </w:r>
      <w:r w:rsidR="00444C6D">
        <w:rPr>
          <w:rFonts w:ascii="Arial" w:eastAsia="Times New Roman" w:hAnsi="Arial" w:cs="Arial"/>
          <w:bCs/>
          <w:sz w:val="20"/>
          <w:szCs w:val="20"/>
        </w:rPr>
        <w:t xml:space="preserve"> 5 kW – 6ks</w:t>
      </w:r>
      <w:bookmarkStart w:id="10" w:name="_GoBack"/>
      <w:bookmarkEnd w:id="10"/>
    </w:p>
    <w:p w14:paraId="395CC849" w14:textId="4A66142F" w:rsidR="00444C6D" w:rsidRDefault="00444C6D" w:rsidP="00842CA1">
      <w:pPr>
        <w:pStyle w:val="Odsekzoznamu"/>
        <w:numPr>
          <w:ilvl w:val="0"/>
          <w:numId w:val="41"/>
        </w:numPr>
        <w:tabs>
          <w:tab w:val="left" w:pos="567"/>
        </w:tabs>
        <w:jc w:val="both"/>
        <w:rPr>
          <w:rFonts w:ascii="Arial" w:eastAsia="Times New Roman" w:hAnsi="Arial" w:cs="Arial"/>
          <w:bCs/>
          <w:sz w:val="20"/>
          <w:szCs w:val="20"/>
        </w:rPr>
      </w:pPr>
      <w:r>
        <w:rPr>
          <w:rFonts w:ascii="Arial" w:eastAsia="Times New Roman" w:hAnsi="Arial" w:cs="Arial"/>
          <w:bCs/>
          <w:sz w:val="20"/>
          <w:szCs w:val="20"/>
        </w:rPr>
        <w:t>dekoračný panel na vnútornú kazetovú jednotku – 6 ks</w:t>
      </w:r>
    </w:p>
    <w:p w14:paraId="49212D69" w14:textId="2B8ACB76" w:rsidR="00444C6D" w:rsidRDefault="00444C6D" w:rsidP="00842CA1">
      <w:pPr>
        <w:pStyle w:val="Odsekzoznamu"/>
        <w:numPr>
          <w:ilvl w:val="0"/>
          <w:numId w:val="41"/>
        </w:numPr>
        <w:tabs>
          <w:tab w:val="left" w:pos="567"/>
        </w:tabs>
        <w:jc w:val="both"/>
        <w:rPr>
          <w:rFonts w:ascii="Arial" w:eastAsia="Times New Roman" w:hAnsi="Arial" w:cs="Arial"/>
          <w:bCs/>
          <w:sz w:val="20"/>
          <w:szCs w:val="20"/>
        </w:rPr>
      </w:pPr>
      <w:r>
        <w:rPr>
          <w:rFonts w:ascii="Arial" w:eastAsia="Times New Roman" w:hAnsi="Arial" w:cs="Arial"/>
          <w:bCs/>
          <w:sz w:val="20"/>
          <w:szCs w:val="20"/>
        </w:rPr>
        <w:t>IČ diaľkový ovládač – 3ks</w:t>
      </w:r>
    </w:p>
    <w:p w14:paraId="1BF545FD" w14:textId="6A17825B" w:rsidR="00444C6D" w:rsidRDefault="00444C6D" w:rsidP="00842CA1">
      <w:pPr>
        <w:pStyle w:val="Odsekzoznamu"/>
        <w:numPr>
          <w:ilvl w:val="0"/>
          <w:numId w:val="41"/>
        </w:numPr>
        <w:tabs>
          <w:tab w:val="left" w:pos="567"/>
        </w:tabs>
        <w:jc w:val="both"/>
        <w:rPr>
          <w:rFonts w:ascii="Arial" w:eastAsia="Times New Roman" w:hAnsi="Arial" w:cs="Arial"/>
          <w:bCs/>
          <w:sz w:val="20"/>
          <w:szCs w:val="20"/>
        </w:rPr>
      </w:pPr>
      <w:r>
        <w:rPr>
          <w:rFonts w:ascii="Arial" w:eastAsia="Times New Roman" w:hAnsi="Arial" w:cs="Arial"/>
          <w:bCs/>
          <w:sz w:val="20"/>
          <w:szCs w:val="20"/>
        </w:rPr>
        <w:t>montáž vonkajích a vnútorných kazetových jednotiek</w:t>
      </w:r>
    </w:p>
    <w:p w14:paraId="4A5CEDB1" w14:textId="15A7B0D4" w:rsidR="00444C6D" w:rsidRPr="00842CA1" w:rsidRDefault="00444C6D" w:rsidP="00842CA1">
      <w:pPr>
        <w:pStyle w:val="Odsekzoznamu"/>
        <w:numPr>
          <w:ilvl w:val="0"/>
          <w:numId w:val="41"/>
        </w:numPr>
        <w:tabs>
          <w:tab w:val="left" w:pos="567"/>
        </w:tabs>
        <w:jc w:val="both"/>
        <w:rPr>
          <w:rFonts w:ascii="Arial" w:eastAsia="Times New Roman" w:hAnsi="Arial" w:cs="Arial"/>
          <w:bCs/>
          <w:sz w:val="20"/>
          <w:szCs w:val="20"/>
        </w:rPr>
      </w:pPr>
      <w:r>
        <w:rPr>
          <w:rFonts w:ascii="Arial" w:eastAsia="Times New Roman" w:hAnsi="Arial" w:cs="Arial"/>
          <w:bCs/>
          <w:sz w:val="20"/>
          <w:szCs w:val="20"/>
        </w:rPr>
        <w:t>montáž rozvodov chladu, odvodu kondenzátu, komunikácie</w:t>
      </w:r>
    </w:p>
    <w:p w14:paraId="3EC11F6A" w14:textId="77777777" w:rsidR="007800D0" w:rsidRPr="00101DE5" w:rsidRDefault="007800D0" w:rsidP="007800D0">
      <w:pPr>
        <w:tabs>
          <w:tab w:val="left" w:pos="567"/>
        </w:tabs>
        <w:jc w:val="both"/>
        <w:rPr>
          <w:rFonts w:ascii="Arial" w:eastAsia="Times New Roman" w:hAnsi="Arial" w:cs="Arial"/>
          <w:bCs/>
          <w:sz w:val="20"/>
          <w:szCs w:val="20"/>
          <w:u w:val="single"/>
        </w:rPr>
      </w:pPr>
    </w:p>
    <w:p w14:paraId="25A6F08E" w14:textId="77777777"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V prípade, že verejný obstarávateľ požaduje dodať v rámci opisu predmetu zákazky / predložených dokumentov konkrétny výrobok, výrobný postup, značku, patent, typ, alebo odkazuje na konkrétnu krajinu, oblasť alebo miesto pôvodu alebo výroby, uchádzač je v súlade s § 42 ods. 3 zákona o verejnom obstarávaní oprávnený predložiť ponuku aj na technický a funkčný ekvivalent.</w:t>
      </w:r>
    </w:p>
    <w:p w14:paraId="10673EFF" w14:textId="77777777" w:rsidR="009E5175" w:rsidRPr="00101DE5" w:rsidRDefault="009E5175" w:rsidP="009E5175">
      <w:pPr>
        <w:tabs>
          <w:tab w:val="left" w:pos="567"/>
        </w:tabs>
        <w:spacing w:after="0" w:line="240" w:lineRule="auto"/>
        <w:jc w:val="both"/>
        <w:rPr>
          <w:rFonts w:ascii="Arial" w:hAnsi="Arial" w:cs="Arial"/>
          <w:b/>
          <w:sz w:val="20"/>
          <w:szCs w:val="20"/>
        </w:rPr>
      </w:pPr>
    </w:p>
    <w:p w14:paraId="63E87415" w14:textId="77777777"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Za technický a funkčný ekvivalent sa považuje taká ponuka (riešenie), ktorá spĺňa úžitkové, prevádzkové a funkčné charakteristiky, ktoré sú nevyhnutné na zabezpečenie účelu, na ktoré je obstarávaný predmet zákazky určený (viď rozhodnutie Rady Úradu pre verejné obstarávanie č. 503-9000/2014-KR/5 zo dňa 03.03.2014).</w:t>
      </w:r>
    </w:p>
    <w:p w14:paraId="67BA335A" w14:textId="77777777" w:rsidR="009E5175" w:rsidRPr="00101DE5" w:rsidRDefault="009E5175" w:rsidP="009E5175">
      <w:pPr>
        <w:tabs>
          <w:tab w:val="left" w:pos="567"/>
        </w:tabs>
        <w:spacing w:after="0" w:line="240" w:lineRule="auto"/>
        <w:jc w:val="both"/>
        <w:rPr>
          <w:rFonts w:ascii="Arial" w:hAnsi="Arial" w:cs="Arial"/>
          <w:b/>
          <w:sz w:val="20"/>
          <w:szCs w:val="20"/>
        </w:rPr>
      </w:pPr>
    </w:p>
    <w:p w14:paraId="6D50E8D9" w14:textId="77777777"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V prípade, že verejný obstarávateľ požaduje dodať v rámci opisu predmetu zákazky / predložených dokumentov konkrétny výrobok, výrobný postup, značku, patent, typ, alebo odkazuje na konkrétnu krajinu, oblasť alebo miesto pôvodu alebo výroby, verejný obstarávateľ vyžaduje, aby uchádzač už vo svojej ponuke predložil dôkaz o ekvivalentnosti ním navrhovanej ponuky (riešenia) s predmetom zákazky definovaným v rámci opisu predmetu zákazky (viď rozsudok SD EÚ vo veci C 14/17 z 12. júla 2018).</w:t>
      </w:r>
    </w:p>
    <w:p w14:paraId="5401AEEA" w14:textId="77777777" w:rsidR="009E5175" w:rsidRPr="00101DE5" w:rsidRDefault="009E5175" w:rsidP="009E5175">
      <w:pPr>
        <w:tabs>
          <w:tab w:val="left" w:pos="567"/>
        </w:tabs>
        <w:spacing w:after="0" w:line="240" w:lineRule="auto"/>
        <w:jc w:val="both"/>
        <w:rPr>
          <w:rFonts w:ascii="Arial" w:hAnsi="Arial" w:cs="Arial"/>
          <w:b/>
          <w:sz w:val="20"/>
          <w:szCs w:val="20"/>
        </w:rPr>
      </w:pPr>
    </w:p>
    <w:p w14:paraId="5FA01801" w14:textId="77777777"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Za technický a funkčný ekvivalent sa nepovažuje najmä taká ponuka (riešenie), s ktorého prijatím / plnením by boli spojené ďalšie vyvolané neprimerané náklady na strane verejného obstarávateľa.</w:t>
      </w:r>
    </w:p>
    <w:p w14:paraId="1BC5C5C4" w14:textId="77777777" w:rsidR="009E5175" w:rsidRPr="00101DE5" w:rsidRDefault="009E5175" w:rsidP="009E5175">
      <w:pPr>
        <w:tabs>
          <w:tab w:val="left" w:pos="567"/>
        </w:tabs>
        <w:spacing w:after="0" w:line="240" w:lineRule="auto"/>
        <w:jc w:val="both"/>
        <w:rPr>
          <w:rFonts w:ascii="Arial" w:hAnsi="Arial" w:cs="Arial"/>
          <w:b/>
          <w:sz w:val="20"/>
          <w:szCs w:val="20"/>
        </w:rPr>
      </w:pPr>
    </w:p>
    <w:p w14:paraId="0D40BD28" w14:textId="1C05F00F" w:rsidR="005224FF" w:rsidRPr="00101DE5" w:rsidRDefault="009E5175" w:rsidP="009E5175">
      <w:pPr>
        <w:tabs>
          <w:tab w:val="left" w:pos="567"/>
        </w:tabs>
        <w:spacing w:after="0" w:line="240" w:lineRule="auto"/>
        <w:jc w:val="both"/>
        <w:rPr>
          <w:rFonts w:ascii="Arial" w:hAnsi="Arial" w:cs="Arial"/>
          <w:sz w:val="20"/>
          <w:szCs w:val="20"/>
        </w:rPr>
      </w:pPr>
      <w:r w:rsidRPr="00101DE5">
        <w:rPr>
          <w:rFonts w:ascii="Arial" w:hAnsi="Arial" w:cs="Arial"/>
          <w:sz w:val="20"/>
          <w:szCs w:val="20"/>
        </w:rPr>
        <w:t xml:space="preserve">Na predmet zákazky </w:t>
      </w:r>
      <w:r w:rsidRPr="00B8381A">
        <w:rPr>
          <w:rFonts w:ascii="Arial" w:hAnsi="Arial" w:cs="Arial"/>
          <w:sz w:val="20"/>
          <w:szCs w:val="20"/>
        </w:rPr>
        <w:t xml:space="preserve">nie je </w:t>
      </w:r>
      <w:r w:rsidRPr="00101DE5">
        <w:rPr>
          <w:rFonts w:ascii="Arial" w:hAnsi="Arial" w:cs="Arial"/>
          <w:sz w:val="20"/>
          <w:szCs w:val="20"/>
        </w:rPr>
        <w:t>vypracovaná projektová dokumentácia.</w:t>
      </w:r>
    </w:p>
    <w:p w14:paraId="07A56FEA" w14:textId="77777777" w:rsidR="005224FF" w:rsidRPr="00101DE5" w:rsidRDefault="005224FF" w:rsidP="009E5175">
      <w:pPr>
        <w:tabs>
          <w:tab w:val="left" w:pos="567"/>
        </w:tabs>
        <w:spacing w:after="0" w:line="240" w:lineRule="auto"/>
        <w:jc w:val="both"/>
        <w:rPr>
          <w:rFonts w:ascii="Arial" w:hAnsi="Arial" w:cs="Arial"/>
          <w:sz w:val="20"/>
          <w:szCs w:val="20"/>
        </w:rPr>
      </w:pPr>
    </w:p>
    <w:p w14:paraId="70C32950" w14:textId="77777777" w:rsidR="005224FF" w:rsidRPr="00101DE5" w:rsidRDefault="005224FF" w:rsidP="009E5175">
      <w:pPr>
        <w:tabs>
          <w:tab w:val="left" w:pos="567"/>
        </w:tabs>
        <w:spacing w:after="0" w:line="240" w:lineRule="auto"/>
        <w:jc w:val="both"/>
        <w:rPr>
          <w:rFonts w:ascii="Arial" w:hAnsi="Arial" w:cs="Arial"/>
          <w:sz w:val="20"/>
          <w:szCs w:val="20"/>
        </w:rPr>
      </w:pPr>
    </w:p>
    <w:p w14:paraId="0A14E2F1" w14:textId="77777777" w:rsidR="005224FF" w:rsidRPr="00101DE5" w:rsidRDefault="005224FF" w:rsidP="009E5175">
      <w:pPr>
        <w:tabs>
          <w:tab w:val="left" w:pos="567"/>
        </w:tabs>
        <w:spacing w:after="0" w:line="240" w:lineRule="auto"/>
        <w:jc w:val="both"/>
        <w:rPr>
          <w:rFonts w:ascii="Arial" w:hAnsi="Arial" w:cs="Arial"/>
          <w:sz w:val="20"/>
          <w:szCs w:val="20"/>
        </w:rPr>
      </w:pPr>
    </w:p>
    <w:p w14:paraId="5E52FB36" w14:textId="655CAEA4" w:rsidR="005224FF" w:rsidRPr="00101DE5" w:rsidRDefault="005224FF" w:rsidP="009E5175">
      <w:pPr>
        <w:tabs>
          <w:tab w:val="left" w:pos="567"/>
        </w:tabs>
        <w:spacing w:after="0" w:line="240" w:lineRule="auto"/>
        <w:jc w:val="both"/>
        <w:rPr>
          <w:rFonts w:ascii="Arial" w:eastAsia="Times New Roman" w:hAnsi="Arial" w:cs="Arial"/>
          <w:b/>
          <w:caps/>
          <w:noProof/>
          <w:szCs w:val="20"/>
          <w:lang w:eastAsia="sk-SK"/>
        </w:rPr>
      </w:pPr>
    </w:p>
    <w:bookmarkEnd w:id="0"/>
    <w:sectPr w:rsidR="005224FF" w:rsidRPr="00101DE5" w:rsidSect="008B59CF">
      <w:headerReference w:type="default" r:id="rId8"/>
      <w:footerReference w:type="first" r:id="rId9"/>
      <w:footnotePr>
        <w:numRestart w:val="eachPage"/>
      </w:footnotePr>
      <w:type w:val="continuous"/>
      <w:pgSz w:w="11906" w:h="16838" w:code="9"/>
      <w:pgMar w:top="1135" w:right="851" w:bottom="539" w:left="851"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86F1B" w14:textId="77777777" w:rsidR="00DC7B2A" w:rsidRDefault="00DC7B2A" w:rsidP="00890A55">
      <w:pPr>
        <w:spacing w:after="0" w:line="240" w:lineRule="auto"/>
      </w:pPr>
      <w:r>
        <w:separator/>
      </w:r>
    </w:p>
  </w:endnote>
  <w:endnote w:type="continuationSeparator" w:id="0">
    <w:p w14:paraId="4D1B404A" w14:textId="77777777" w:rsidR="00DC7B2A" w:rsidRDefault="00DC7B2A" w:rsidP="00890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E6C64" w14:textId="77777777" w:rsidR="003C5286" w:rsidRPr="004F3E70" w:rsidRDefault="003C5286">
    <w:pPr>
      <w:pStyle w:val="Pta"/>
      <w:jc w:val="center"/>
      <w:rPr>
        <w:color w:val="FFFFFF"/>
      </w:rPr>
    </w:pPr>
  </w:p>
  <w:p w14:paraId="7D20EA74" w14:textId="77777777" w:rsidR="003C5286" w:rsidRDefault="003C528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F51D5" w14:textId="77777777" w:rsidR="00DC7B2A" w:rsidRDefault="00DC7B2A" w:rsidP="00890A55">
      <w:pPr>
        <w:spacing w:after="0" w:line="240" w:lineRule="auto"/>
      </w:pPr>
      <w:r>
        <w:separator/>
      </w:r>
    </w:p>
  </w:footnote>
  <w:footnote w:type="continuationSeparator" w:id="0">
    <w:p w14:paraId="16835596" w14:textId="77777777" w:rsidR="00DC7B2A" w:rsidRDefault="00DC7B2A" w:rsidP="00890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C1D31" w14:textId="77777777" w:rsidR="003C5286" w:rsidRPr="00B13992" w:rsidRDefault="003C5286" w:rsidP="00B13992">
    <w:pPr>
      <w:pStyle w:val="Hlavika"/>
      <w:tabs>
        <w:tab w:val="clear" w:pos="4536"/>
        <w:tab w:val="clear" w:pos="9072"/>
        <w:tab w:val="right" w:pos="9781"/>
      </w:tabs>
      <w:ind w:right="-2"/>
      <w:jc w:val="right"/>
      <w:rPr>
        <w:rFonts w:ascii="Arial" w:hAnsi="Arial" w:cs="Arial"/>
        <w:b/>
        <w:sz w:val="18"/>
        <w:szCs w:val="18"/>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55400"/>
    <w:multiLevelType w:val="multilevel"/>
    <w:tmpl w:val="12EE96C4"/>
    <w:lvl w:ilvl="0">
      <w:start w:val="2"/>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4864E8"/>
    <w:multiLevelType w:val="hybridMultilevel"/>
    <w:tmpl w:val="C0E6DE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8037A0E"/>
    <w:multiLevelType w:val="multilevel"/>
    <w:tmpl w:val="F59609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434039"/>
    <w:multiLevelType w:val="hybridMultilevel"/>
    <w:tmpl w:val="2E805A44"/>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4" w15:restartNumberingAfterBreak="0">
    <w:nsid w:val="10467070"/>
    <w:multiLevelType w:val="multilevel"/>
    <w:tmpl w:val="22F0BAE4"/>
    <w:lvl w:ilvl="0">
      <w:start w:val="1"/>
      <w:numFmt w:val="decimal"/>
      <w:lvlText w:val="7.5.%1"/>
      <w:lvlJc w:val="left"/>
      <w:pPr>
        <w:tabs>
          <w:tab w:val="num" w:pos="432"/>
        </w:tabs>
        <w:ind w:left="432" w:hanging="432"/>
      </w:pPr>
      <w:rPr>
        <w:rFonts w:cs="Times New Roman" w:hint="default"/>
      </w:rPr>
    </w:lvl>
    <w:lvl w:ilvl="1">
      <w:start w:val="1"/>
      <w:numFmt w:val="decimal"/>
      <w:lvlText w:val="6.%2"/>
      <w:lvlJc w:val="left"/>
      <w:pPr>
        <w:tabs>
          <w:tab w:val="num" w:pos="576"/>
        </w:tabs>
        <w:ind w:left="576" w:hanging="576"/>
      </w:pPr>
      <w:rPr>
        <w:rFonts w:cs="Times New Roman" w:hint="default"/>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130A0F49"/>
    <w:multiLevelType w:val="multilevel"/>
    <w:tmpl w:val="4B067D6E"/>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AEE4A4E"/>
    <w:multiLevelType w:val="multilevel"/>
    <w:tmpl w:val="96F0E20E"/>
    <w:lvl w:ilvl="0">
      <w:start w:val="1"/>
      <w:numFmt w:val="decimal"/>
      <w:lvlText w:val="5.5.%1"/>
      <w:lvlJc w:val="left"/>
      <w:pPr>
        <w:tabs>
          <w:tab w:val="num" w:pos="432"/>
        </w:tabs>
        <w:ind w:left="432" w:hanging="432"/>
      </w:pPr>
      <w:rPr>
        <w:rFonts w:cs="Times New Roman" w:hint="default"/>
      </w:rPr>
    </w:lvl>
    <w:lvl w:ilvl="1">
      <w:start w:val="1"/>
      <w:numFmt w:val="decimal"/>
      <w:lvlText w:val="12.%2"/>
      <w:lvlJc w:val="left"/>
      <w:pPr>
        <w:tabs>
          <w:tab w:val="num" w:pos="1002"/>
        </w:tabs>
        <w:ind w:left="1002" w:hanging="576"/>
      </w:pPr>
      <w:rPr>
        <w:rFonts w:cs="Times New Roman" w:hint="default"/>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1DD64578"/>
    <w:multiLevelType w:val="multilevel"/>
    <w:tmpl w:val="30185D24"/>
    <w:lvl w:ilvl="0">
      <w:start w:val="1"/>
      <w:numFmt w:val="decimal"/>
      <w:lvlText w:val="7.5.%1"/>
      <w:lvlJc w:val="left"/>
      <w:pPr>
        <w:tabs>
          <w:tab w:val="num" w:pos="432"/>
        </w:tabs>
        <w:ind w:left="432" w:hanging="432"/>
      </w:pPr>
      <w:rPr>
        <w:rFonts w:cs="Times New Roman" w:hint="default"/>
      </w:rPr>
    </w:lvl>
    <w:lvl w:ilvl="1">
      <w:start w:val="1"/>
      <w:numFmt w:val="decimal"/>
      <w:lvlText w:val="8.2.%2"/>
      <w:lvlJc w:val="left"/>
      <w:pPr>
        <w:tabs>
          <w:tab w:val="num" w:pos="576"/>
        </w:tabs>
        <w:ind w:left="576" w:hanging="576"/>
      </w:pPr>
      <w:rPr>
        <w:rFonts w:cs="Times New Roman" w:hint="default"/>
        <w:b w:val="0"/>
      </w:rPr>
    </w:lvl>
    <w:lvl w:ilvl="2">
      <w:start w:val="1"/>
      <w:numFmt w:val="lowerLetter"/>
      <w:lvlText w:val="%3)"/>
      <w:lvlJc w:val="left"/>
      <w:pPr>
        <w:tabs>
          <w:tab w:val="num" w:pos="360"/>
        </w:tabs>
        <w:ind w:left="360" w:hanging="360"/>
      </w:pPr>
      <w:rPr>
        <w:rFonts w:ascii="Arial" w:eastAsia="Batang" w:hAnsi="Arial" w:cs="Times New Roman" w:hint="default"/>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1ED512B3"/>
    <w:multiLevelType w:val="multilevel"/>
    <w:tmpl w:val="ECA4DF22"/>
    <w:lvl w:ilvl="0">
      <w:start w:val="1"/>
      <w:numFmt w:val="decimal"/>
      <w:lvlText w:val="7.5.%1"/>
      <w:lvlJc w:val="left"/>
      <w:pPr>
        <w:tabs>
          <w:tab w:val="num" w:pos="432"/>
        </w:tabs>
        <w:ind w:left="432" w:hanging="432"/>
      </w:pPr>
      <w:rPr>
        <w:rFonts w:cs="Times New Roman" w:hint="default"/>
      </w:rPr>
    </w:lvl>
    <w:lvl w:ilvl="1">
      <w:start w:val="1"/>
      <w:numFmt w:val="decimal"/>
      <w:lvlText w:val="4.%2"/>
      <w:lvlJc w:val="left"/>
      <w:pPr>
        <w:tabs>
          <w:tab w:val="num" w:pos="718"/>
        </w:tabs>
        <w:ind w:left="718"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206D260C"/>
    <w:multiLevelType w:val="hybridMultilevel"/>
    <w:tmpl w:val="CABE807A"/>
    <w:lvl w:ilvl="0" w:tplc="F81E4986">
      <w:start w:val="5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41B5C21"/>
    <w:multiLevelType w:val="multilevel"/>
    <w:tmpl w:val="BBA073E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5956236"/>
    <w:multiLevelType w:val="multilevel"/>
    <w:tmpl w:val="743CA66E"/>
    <w:lvl w:ilvl="0">
      <w:start w:val="1"/>
      <w:numFmt w:val="upperRoman"/>
      <w:lvlText w:val="%1"/>
      <w:lvlJc w:val="left"/>
      <w:pPr>
        <w:tabs>
          <w:tab w:val="num" w:pos="432"/>
        </w:tabs>
        <w:ind w:left="432" w:hanging="432"/>
      </w:pPr>
      <w:rPr>
        <w:rFonts w:cs="Times New Roman" w:hint="default"/>
      </w:rPr>
    </w:lvl>
    <w:lvl w:ilvl="1">
      <w:start w:val="1"/>
      <w:numFmt w:val="decimal"/>
      <w:lvlText w:val="4.%2"/>
      <w:lvlJc w:val="left"/>
      <w:pPr>
        <w:tabs>
          <w:tab w:val="num" w:pos="576"/>
        </w:tabs>
        <w:ind w:left="576" w:hanging="576"/>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36B50CAF"/>
    <w:multiLevelType w:val="multilevel"/>
    <w:tmpl w:val="70E8E90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91A5A85"/>
    <w:multiLevelType w:val="multilevel"/>
    <w:tmpl w:val="743CA66E"/>
    <w:lvl w:ilvl="0">
      <w:start w:val="1"/>
      <w:numFmt w:val="upperRoman"/>
      <w:lvlText w:val="%1"/>
      <w:lvlJc w:val="left"/>
      <w:pPr>
        <w:tabs>
          <w:tab w:val="num" w:pos="432"/>
        </w:tabs>
        <w:ind w:left="432" w:hanging="432"/>
      </w:pPr>
      <w:rPr>
        <w:rFonts w:cs="Times New Roman" w:hint="default"/>
      </w:rPr>
    </w:lvl>
    <w:lvl w:ilvl="1">
      <w:start w:val="1"/>
      <w:numFmt w:val="decimal"/>
      <w:lvlText w:val="4.%2"/>
      <w:lvlJc w:val="left"/>
      <w:pPr>
        <w:tabs>
          <w:tab w:val="num" w:pos="576"/>
        </w:tabs>
        <w:ind w:left="576" w:hanging="576"/>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39B63F13"/>
    <w:multiLevelType w:val="multilevel"/>
    <w:tmpl w:val="9AB0C9CE"/>
    <w:lvl w:ilvl="0">
      <w:start w:val="1"/>
      <w:numFmt w:val="decimal"/>
      <w:lvlText w:val="7.5.%1"/>
      <w:lvlJc w:val="left"/>
      <w:pPr>
        <w:tabs>
          <w:tab w:val="num" w:pos="432"/>
        </w:tabs>
        <w:ind w:left="432" w:hanging="432"/>
      </w:pPr>
      <w:rPr>
        <w:rFonts w:cs="Times New Roman" w:hint="default"/>
      </w:rPr>
    </w:lvl>
    <w:lvl w:ilvl="1">
      <w:start w:val="1"/>
      <w:numFmt w:val="decimal"/>
      <w:lvlText w:val="4.1.%2"/>
      <w:lvlJc w:val="left"/>
      <w:pPr>
        <w:tabs>
          <w:tab w:val="num" w:pos="576"/>
        </w:tabs>
        <w:ind w:left="576" w:hanging="576"/>
      </w:pPr>
      <w:rPr>
        <w:rFonts w:cs="Times New Roman" w:hint="default"/>
        <w:b w:val="0"/>
      </w:rPr>
    </w:lvl>
    <w:lvl w:ilvl="2">
      <w:start w:val="1"/>
      <w:numFmt w:val="lowerLetter"/>
      <w:lvlText w:val="%3)"/>
      <w:lvlJc w:val="left"/>
      <w:pPr>
        <w:tabs>
          <w:tab w:val="num" w:pos="360"/>
        </w:tabs>
        <w:ind w:left="360" w:hanging="360"/>
      </w:pPr>
      <w:rPr>
        <w:rFonts w:ascii="Arial" w:eastAsia="Batang" w:hAnsi="Arial" w:cs="Times New Roman" w:hint="default"/>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3BA43CB8"/>
    <w:multiLevelType w:val="multilevel"/>
    <w:tmpl w:val="7A76706A"/>
    <w:lvl w:ilvl="0">
      <w:start w:val="1"/>
      <w:numFmt w:val="decimal"/>
      <w:lvlText w:val="5.5.%1"/>
      <w:lvlJc w:val="left"/>
      <w:pPr>
        <w:tabs>
          <w:tab w:val="num" w:pos="432"/>
        </w:tabs>
        <w:ind w:left="432" w:hanging="432"/>
      </w:pPr>
      <w:rPr>
        <w:rFonts w:cs="Times New Roman" w:hint="default"/>
      </w:rPr>
    </w:lvl>
    <w:lvl w:ilvl="1">
      <w:start w:val="1"/>
      <w:numFmt w:val="decimal"/>
      <w:lvlText w:val="8.%2"/>
      <w:lvlJc w:val="left"/>
      <w:pPr>
        <w:tabs>
          <w:tab w:val="num" w:pos="576"/>
        </w:tabs>
        <w:ind w:left="576" w:hanging="576"/>
      </w:pPr>
      <w:rPr>
        <w:rFonts w:cs="Times New Roman" w:hint="default"/>
      </w:rPr>
    </w:lvl>
    <w:lvl w:ilvl="2">
      <w:start w:val="1"/>
      <w:numFmt w:val="decimal"/>
      <w:lvlText w:val="1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3BE3445E"/>
    <w:multiLevelType w:val="hybridMultilevel"/>
    <w:tmpl w:val="A7E0A5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DAA710A"/>
    <w:multiLevelType w:val="hybridMultilevel"/>
    <w:tmpl w:val="3384DD9A"/>
    <w:lvl w:ilvl="0" w:tplc="766447BA">
      <w:start w:val="1"/>
      <w:numFmt w:val="lowerLetter"/>
      <w:lvlText w:val="%1)"/>
      <w:lvlJc w:val="left"/>
      <w:pPr>
        <w:ind w:left="792" w:hanging="360"/>
      </w:pPr>
      <w:rPr>
        <w:rFonts w:hint="default"/>
        <w:b/>
      </w:r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18" w15:restartNumberingAfterBreak="0">
    <w:nsid w:val="43013900"/>
    <w:multiLevelType w:val="multilevel"/>
    <w:tmpl w:val="F1969DBA"/>
    <w:lvl w:ilvl="0">
      <w:start w:val="1"/>
      <w:numFmt w:val="decimal"/>
      <w:lvlText w:val="%1"/>
      <w:lvlJc w:val="left"/>
      <w:pPr>
        <w:tabs>
          <w:tab w:val="num" w:pos="432"/>
        </w:tabs>
        <w:ind w:left="432" w:hanging="432"/>
      </w:pPr>
      <w:rPr>
        <w:rFonts w:cs="Times New Roman" w:hint="default"/>
      </w:rPr>
    </w:lvl>
    <w:lvl w:ilvl="1">
      <w:start w:val="1"/>
      <w:numFmt w:val="decimal"/>
      <w:lvlText w:val="3.%2"/>
      <w:lvlJc w:val="left"/>
      <w:pPr>
        <w:tabs>
          <w:tab w:val="num" w:pos="576"/>
        </w:tabs>
        <w:ind w:left="576" w:hanging="576"/>
      </w:pPr>
      <w:rPr>
        <w:rFonts w:cs="Times New Roman" w:hint="default"/>
        <w:color w:val="auto"/>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433878B2"/>
    <w:multiLevelType w:val="hybridMultilevel"/>
    <w:tmpl w:val="1B12F7CE"/>
    <w:lvl w:ilvl="0" w:tplc="EADEDBCC">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38A3DEC"/>
    <w:multiLevelType w:val="hybridMultilevel"/>
    <w:tmpl w:val="A7F87F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79D06A3"/>
    <w:multiLevelType w:val="hybridMultilevel"/>
    <w:tmpl w:val="CDE2CDD8"/>
    <w:lvl w:ilvl="0" w:tplc="F81E4986">
      <w:start w:val="52"/>
      <w:numFmt w:val="bullet"/>
      <w:lvlText w:val="-"/>
      <w:lvlJc w:val="left"/>
      <w:pPr>
        <w:tabs>
          <w:tab w:val="num" w:pos="1440"/>
        </w:tabs>
        <w:ind w:left="1440" w:hanging="360"/>
      </w:pPr>
      <w:rPr>
        <w:rFonts w:ascii="Times New Roman" w:eastAsia="Times New Roman" w:hAnsi="Times New Roman" w:hint="default"/>
        <w:b/>
      </w:rPr>
    </w:lvl>
    <w:lvl w:ilvl="1" w:tplc="B3263EB4">
      <w:start w:val="2"/>
      <w:numFmt w:val="bullet"/>
      <w:lvlText w:val=""/>
      <w:lvlJc w:val="left"/>
      <w:pPr>
        <w:tabs>
          <w:tab w:val="num" w:pos="1440"/>
        </w:tabs>
        <w:ind w:left="1440" w:hanging="360"/>
      </w:pPr>
      <w:rPr>
        <w:rFonts w:ascii="Symbol" w:hAnsi="Symbol" w:hint="default"/>
      </w:rPr>
    </w:lvl>
    <w:lvl w:ilvl="2" w:tplc="041B0005">
      <w:start w:val="1"/>
      <w:numFmt w:val="bullet"/>
      <w:lvlText w:val=""/>
      <w:lvlJc w:val="left"/>
      <w:pPr>
        <w:tabs>
          <w:tab w:val="num" w:pos="2160"/>
        </w:tabs>
        <w:ind w:left="2160" w:hanging="360"/>
      </w:pPr>
      <w:rPr>
        <w:rFonts w:ascii="Wingdings" w:hAnsi="Wingdings" w:hint="default"/>
      </w:rPr>
    </w:lvl>
    <w:lvl w:ilvl="3" w:tplc="5CDA9D1A">
      <w:numFmt w:val="bullet"/>
      <w:lvlText w:val="-"/>
      <w:lvlJc w:val="left"/>
      <w:pPr>
        <w:ind w:left="2880" w:hanging="360"/>
      </w:pPr>
      <w:rPr>
        <w:rFonts w:ascii="Arial" w:eastAsia="Calibri" w:hAnsi="Arial" w:cs="Aria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BA6831"/>
    <w:multiLevelType w:val="hybridMultilevel"/>
    <w:tmpl w:val="200A8DF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3" w15:restartNumberingAfterBreak="0">
    <w:nsid w:val="4853597B"/>
    <w:multiLevelType w:val="hybridMultilevel"/>
    <w:tmpl w:val="32FC61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94763BA"/>
    <w:multiLevelType w:val="multilevel"/>
    <w:tmpl w:val="A474A2BC"/>
    <w:lvl w:ilvl="0">
      <w:start w:val="1"/>
      <w:numFmt w:val="decimal"/>
      <w:lvlText w:val="5.5.%1"/>
      <w:lvlJc w:val="left"/>
      <w:pPr>
        <w:tabs>
          <w:tab w:val="num" w:pos="432"/>
        </w:tabs>
        <w:ind w:left="432" w:hanging="432"/>
      </w:pPr>
      <w:rPr>
        <w:rFonts w:cs="Times New Roman" w:hint="default"/>
      </w:rPr>
    </w:lvl>
    <w:lvl w:ilvl="1">
      <w:start w:val="1"/>
      <w:numFmt w:val="decimal"/>
      <w:lvlText w:val="10.%2"/>
      <w:lvlJc w:val="left"/>
      <w:pPr>
        <w:tabs>
          <w:tab w:val="num" w:pos="576"/>
        </w:tabs>
        <w:ind w:left="576" w:hanging="576"/>
      </w:pPr>
      <w:rPr>
        <w:rFonts w:cs="Times New Roman" w:hint="default"/>
        <w:color w:val="auto"/>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4BC57A00"/>
    <w:multiLevelType w:val="hybridMultilevel"/>
    <w:tmpl w:val="F1BE9794"/>
    <w:lvl w:ilvl="0" w:tplc="041B0017">
      <w:start w:val="1"/>
      <w:numFmt w:val="lowerLetter"/>
      <w:lvlText w:val="%1)"/>
      <w:lvlJc w:val="left"/>
      <w:pPr>
        <w:ind w:left="720"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F0A7646"/>
    <w:multiLevelType w:val="multilevel"/>
    <w:tmpl w:val="61E2921C"/>
    <w:lvl w:ilvl="0">
      <w:start w:val="1"/>
      <w:numFmt w:val="decimal"/>
      <w:lvlText w:val="7.5.%1"/>
      <w:lvlJc w:val="left"/>
      <w:pPr>
        <w:tabs>
          <w:tab w:val="num" w:pos="432"/>
        </w:tabs>
        <w:ind w:left="432" w:hanging="432"/>
      </w:pPr>
      <w:rPr>
        <w:rFonts w:cs="Times New Roman" w:hint="default"/>
      </w:rPr>
    </w:lvl>
    <w:lvl w:ilvl="1">
      <w:start w:val="3"/>
      <w:numFmt w:val="decimal"/>
      <w:lvlText w:val="4.%2"/>
      <w:lvlJc w:val="left"/>
      <w:pPr>
        <w:tabs>
          <w:tab w:val="num" w:pos="718"/>
        </w:tabs>
        <w:ind w:left="718"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5A8B5FEC"/>
    <w:multiLevelType w:val="multilevel"/>
    <w:tmpl w:val="FE3CF79E"/>
    <w:lvl w:ilvl="0">
      <w:start w:val="8"/>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61054CE3"/>
    <w:multiLevelType w:val="hybridMultilevel"/>
    <w:tmpl w:val="C4AEEB22"/>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3A330B8"/>
    <w:multiLevelType w:val="hybridMultilevel"/>
    <w:tmpl w:val="83FCF18A"/>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0" w15:restartNumberingAfterBreak="0">
    <w:nsid w:val="65EA1F26"/>
    <w:multiLevelType w:val="multilevel"/>
    <w:tmpl w:val="6E1CAF1E"/>
    <w:lvl w:ilvl="0">
      <w:start w:val="1"/>
      <w:numFmt w:val="decimal"/>
      <w:lvlText w:val="5.5.%1"/>
      <w:lvlJc w:val="left"/>
      <w:pPr>
        <w:tabs>
          <w:tab w:val="num" w:pos="432"/>
        </w:tabs>
        <w:ind w:left="432" w:hanging="432"/>
      </w:pPr>
      <w:rPr>
        <w:rFonts w:cs="Times New Roman" w:hint="default"/>
      </w:rPr>
    </w:lvl>
    <w:lvl w:ilvl="1">
      <w:start w:val="1"/>
      <w:numFmt w:val="decimal"/>
      <w:lvlText w:val="11.%2"/>
      <w:lvlJc w:val="left"/>
      <w:pPr>
        <w:tabs>
          <w:tab w:val="num" w:pos="576"/>
        </w:tabs>
        <w:ind w:left="576" w:hanging="576"/>
      </w:pPr>
      <w:rPr>
        <w:rFonts w:cs="Times New Roman" w:hint="default"/>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6A103B96"/>
    <w:multiLevelType w:val="multilevel"/>
    <w:tmpl w:val="3CE8DCE0"/>
    <w:lvl w:ilvl="0">
      <w:start w:val="10"/>
      <w:numFmt w:val="decimal"/>
      <w:lvlText w:val="%1"/>
      <w:lvlJc w:val="left"/>
      <w:pPr>
        <w:tabs>
          <w:tab w:val="num" w:pos="375"/>
        </w:tabs>
        <w:ind w:left="375" w:hanging="375"/>
      </w:pPr>
      <w:rPr>
        <w:rFonts w:cs="Times New Roman" w:hint="default"/>
      </w:rPr>
    </w:lvl>
    <w:lvl w:ilvl="1">
      <w:start w:val="1"/>
      <w:numFmt w:val="decimal"/>
      <w:lvlText w:val="5.%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6C6F3D1A"/>
    <w:multiLevelType w:val="hybridMultilevel"/>
    <w:tmpl w:val="8A22D566"/>
    <w:lvl w:ilvl="0" w:tplc="0B2E2F76">
      <w:start w:val="1"/>
      <w:numFmt w:val="bullet"/>
      <w:lvlText w:val="-"/>
      <w:lvlJc w:val="left"/>
      <w:pPr>
        <w:ind w:left="720" w:hanging="360"/>
      </w:pPr>
      <w:rPr>
        <w:rFonts w:ascii="Times New Roman" w:hAnsi="Times New Roman" w:cs="Times New Roman" w:hint="default"/>
        <w:caps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D4248C7"/>
    <w:multiLevelType w:val="multilevel"/>
    <w:tmpl w:val="D144999A"/>
    <w:lvl w:ilvl="0">
      <w:start w:val="1"/>
      <w:numFmt w:val="decimal"/>
      <w:lvlText w:val="5.5.%1"/>
      <w:lvlJc w:val="left"/>
      <w:pPr>
        <w:tabs>
          <w:tab w:val="num" w:pos="432"/>
        </w:tabs>
        <w:ind w:left="432" w:hanging="432"/>
      </w:pPr>
      <w:rPr>
        <w:rFonts w:cs="Times New Roman" w:hint="default"/>
      </w:rPr>
    </w:lvl>
    <w:lvl w:ilvl="1">
      <w:start w:val="1"/>
      <w:numFmt w:val="decimal"/>
      <w:lvlText w:val="9.%2"/>
      <w:lvlJc w:val="left"/>
      <w:pPr>
        <w:tabs>
          <w:tab w:val="num" w:pos="576"/>
        </w:tabs>
        <w:ind w:left="576" w:hanging="576"/>
      </w:pPr>
      <w:rPr>
        <w:rFonts w:cs="Times New Roman" w:hint="default"/>
      </w:rPr>
    </w:lvl>
    <w:lvl w:ilvl="2">
      <w:start w:val="1"/>
      <w:numFmt w:val="decimal"/>
      <w:lvlText w:val="1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15:restartNumberingAfterBreak="0">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715B0C39"/>
    <w:multiLevelType w:val="hybridMultilevel"/>
    <w:tmpl w:val="25F235A2"/>
    <w:lvl w:ilvl="0" w:tplc="A7F277CA">
      <w:start w:val="1"/>
      <w:numFmt w:val="decimal"/>
      <w:lvlText w:val="8.11.%1"/>
      <w:lvlJc w:val="left"/>
      <w:pPr>
        <w:ind w:left="720"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1621A8D"/>
    <w:multiLevelType w:val="hybridMultilevel"/>
    <w:tmpl w:val="9932B10E"/>
    <w:lvl w:ilvl="0" w:tplc="37400B54">
      <w:start w:val="1"/>
      <w:numFmt w:val="bullet"/>
      <w:lvlText w:val="—"/>
      <w:lvlJc w:val="left"/>
      <w:pPr>
        <w:ind w:left="862" w:hanging="360"/>
      </w:pPr>
      <w:rPr>
        <w:rFonts w:ascii="Courier New" w:hAnsi="Courier New"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7" w15:restartNumberingAfterBreak="0">
    <w:nsid w:val="718F59F1"/>
    <w:multiLevelType w:val="hybridMultilevel"/>
    <w:tmpl w:val="69BA697A"/>
    <w:lvl w:ilvl="0" w:tplc="C6A42398">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4A64F24"/>
    <w:multiLevelType w:val="hybridMultilevel"/>
    <w:tmpl w:val="DD3C09B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B4438B6"/>
    <w:multiLevelType w:val="multilevel"/>
    <w:tmpl w:val="E01656EC"/>
    <w:lvl w:ilvl="0">
      <w:start w:val="1"/>
      <w:numFmt w:val="decimal"/>
      <w:lvlText w:val="7.5.%1"/>
      <w:lvlJc w:val="left"/>
      <w:pPr>
        <w:tabs>
          <w:tab w:val="num" w:pos="432"/>
        </w:tabs>
        <w:ind w:left="432" w:hanging="432"/>
      </w:pPr>
      <w:rPr>
        <w:rFonts w:cs="Times New Roman" w:hint="default"/>
      </w:rPr>
    </w:lvl>
    <w:lvl w:ilvl="1">
      <w:start w:val="1"/>
      <w:numFmt w:val="decimal"/>
      <w:lvlText w:val="7.%2"/>
      <w:lvlJc w:val="left"/>
      <w:pPr>
        <w:tabs>
          <w:tab w:val="num" w:pos="576"/>
        </w:tabs>
        <w:ind w:left="576" w:hanging="576"/>
      </w:pPr>
      <w:rPr>
        <w:rFonts w:cs="Times New Roman" w:hint="default"/>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15:restartNumberingAfterBreak="0">
    <w:nsid w:val="7C8416FD"/>
    <w:multiLevelType w:val="hybridMultilevel"/>
    <w:tmpl w:val="6136EA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34"/>
  </w:num>
  <w:num w:numId="3">
    <w:abstractNumId w:val="18"/>
  </w:num>
  <w:num w:numId="4">
    <w:abstractNumId w:val="27"/>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1"/>
  </w:num>
  <w:num w:numId="8">
    <w:abstractNumId w:val="15"/>
  </w:num>
  <w:num w:numId="9">
    <w:abstractNumId w:val="30"/>
  </w:num>
  <w:num w:numId="10">
    <w:abstractNumId w:val="13"/>
  </w:num>
  <w:num w:numId="11">
    <w:abstractNumId w:val="19"/>
  </w:num>
  <w:num w:numId="12">
    <w:abstractNumId w:val="14"/>
  </w:num>
  <w:num w:numId="13">
    <w:abstractNumId w:val="4"/>
  </w:num>
  <w:num w:numId="14">
    <w:abstractNumId w:val="33"/>
  </w:num>
  <w:num w:numId="15">
    <w:abstractNumId w:val="6"/>
  </w:num>
  <w:num w:numId="16">
    <w:abstractNumId w:val="7"/>
  </w:num>
  <w:num w:numId="17">
    <w:abstractNumId w:val="31"/>
  </w:num>
  <w:num w:numId="18">
    <w:abstractNumId w:val="39"/>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6"/>
  </w:num>
  <w:num w:numId="22">
    <w:abstractNumId w:val="38"/>
  </w:num>
  <w:num w:numId="23">
    <w:abstractNumId w:val="22"/>
  </w:num>
  <w:num w:numId="24">
    <w:abstractNumId w:val="11"/>
  </w:num>
  <w:num w:numId="25">
    <w:abstractNumId w:val="3"/>
  </w:num>
  <w:num w:numId="26">
    <w:abstractNumId w:val="16"/>
  </w:num>
  <w:num w:numId="27">
    <w:abstractNumId w:val="23"/>
  </w:num>
  <w:num w:numId="28">
    <w:abstractNumId w:val="17"/>
  </w:num>
  <w:num w:numId="29">
    <w:abstractNumId w:val="25"/>
  </w:num>
  <w:num w:numId="30">
    <w:abstractNumId w:val="2"/>
  </w:num>
  <w:num w:numId="31">
    <w:abstractNumId w:val="36"/>
  </w:num>
  <w:num w:numId="32">
    <w:abstractNumId w:val="0"/>
  </w:num>
  <w:num w:numId="33">
    <w:abstractNumId w:val="10"/>
  </w:num>
  <w:num w:numId="34">
    <w:abstractNumId w:val="32"/>
  </w:num>
  <w:num w:numId="35">
    <w:abstractNumId w:val="5"/>
  </w:num>
  <w:num w:numId="36">
    <w:abstractNumId w:val="28"/>
  </w:num>
  <w:num w:numId="37">
    <w:abstractNumId w:val="35"/>
  </w:num>
  <w:num w:numId="38">
    <w:abstractNumId w:val="37"/>
  </w:num>
  <w:num w:numId="39">
    <w:abstractNumId w:val="1"/>
  </w:num>
  <w:num w:numId="40">
    <w:abstractNumId w:val="40"/>
  </w:num>
  <w:num w:numId="41">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252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2D5"/>
    <w:rsid w:val="000016A3"/>
    <w:rsid w:val="000017F2"/>
    <w:rsid w:val="000022A0"/>
    <w:rsid w:val="000030C4"/>
    <w:rsid w:val="00004405"/>
    <w:rsid w:val="00004408"/>
    <w:rsid w:val="000058E9"/>
    <w:rsid w:val="00011186"/>
    <w:rsid w:val="000116AB"/>
    <w:rsid w:val="00014CA1"/>
    <w:rsid w:val="00014E37"/>
    <w:rsid w:val="00015A67"/>
    <w:rsid w:val="00017847"/>
    <w:rsid w:val="000200F2"/>
    <w:rsid w:val="000259A4"/>
    <w:rsid w:val="00025BAA"/>
    <w:rsid w:val="00026D0B"/>
    <w:rsid w:val="00027905"/>
    <w:rsid w:val="00027B60"/>
    <w:rsid w:val="0003067C"/>
    <w:rsid w:val="00032131"/>
    <w:rsid w:val="00032B46"/>
    <w:rsid w:val="00032EEB"/>
    <w:rsid w:val="000335B3"/>
    <w:rsid w:val="00035131"/>
    <w:rsid w:val="000357F1"/>
    <w:rsid w:val="00036D5B"/>
    <w:rsid w:val="0003721A"/>
    <w:rsid w:val="00044570"/>
    <w:rsid w:val="0004506D"/>
    <w:rsid w:val="000457DF"/>
    <w:rsid w:val="00050EA5"/>
    <w:rsid w:val="00051FF0"/>
    <w:rsid w:val="0005278A"/>
    <w:rsid w:val="000577D8"/>
    <w:rsid w:val="0006009F"/>
    <w:rsid w:val="00061ADB"/>
    <w:rsid w:val="00064218"/>
    <w:rsid w:val="00064CDF"/>
    <w:rsid w:val="00065790"/>
    <w:rsid w:val="00065801"/>
    <w:rsid w:val="00065F3E"/>
    <w:rsid w:val="0007048A"/>
    <w:rsid w:val="00071DAD"/>
    <w:rsid w:val="00075D50"/>
    <w:rsid w:val="0007621C"/>
    <w:rsid w:val="000805AE"/>
    <w:rsid w:val="00080812"/>
    <w:rsid w:val="000836B3"/>
    <w:rsid w:val="00084BA6"/>
    <w:rsid w:val="00084D22"/>
    <w:rsid w:val="00085A3D"/>
    <w:rsid w:val="0008782A"/>
    <w:rsid w:val="0009055C"/>
    <w:rsid w:val="00091544"/>
    <w:rsid w:val="00093F06"/>
    <w:rsid w:val="0009505F"/>
    <w:rsid w:val="00095608"/>
    <w:rsid w:val="000959C2"/>
    <w:rsid w:val="000966AB"/>
    <w:rsid w:val="00097794"/>
    <w:rsid w:val="000A1A75"/>
    <w:rsid w:val="000A3786"/>
    <w:rsid w:val="000A3798"/>
    <w:rsid w:val="000A5A84"/>
    <w:rsid w:val="000A685E"/>
    <w:rsid w:val="000A6FAF"/>
    <w:rsid w:val="000B0110"/>
    <w:rsid w:val="000B1B54"/>
    <w:rsid w:val="000B26C9"/>
    <w:rsid w:val="000B26FB"/>
    <w:rsid w:val="000B4A5D"/>
    <w:rsid w:val="000B57C0"/>
    <w:rsid w:val="000B64EC"/>
    <w:rsid w:val="000C1985"/>
    <w:rsid w:val="000C2922"/>
    <w:rsid w:val="000C4251"/>
    <w:rsid w:val="000C4741"/>
    <w:rsid w:val="000C664B"/>
    <w:rsid w:val="000C7336"/>
    <w:rsid w:val="000C7CD4"/>
    <w:rsid w:val="000D1292"/>
    <w:rsid w:val="000D2428"/>
    <w:rsid w:val="000D2BE0"/>
    <w:rsid w:val="000D5BEE"/>
    <w:rsid w:val="000D7710"/>
    <w:rsid w:val="000E2050"/>
    <w:rsid w:val="000E43D9"/>
    <w:rsid w:val="000E64D9"/>
    <w:rsid w:val="000E77A2"/>
    <w:rsid w:val="000E7CA5"/>
    <w:rsid w:val="000F011B"/>
    <w:rsid w:val="000F18CA"/>
    <w:rsid w:val="000F30A2"/>
    <w:rsid w:val="000F3529"/>
    <w:rsid w:val="000F4266"/>
    <w:rsid w:val="000F42B7"/>
    <w:rsid w:val="000F5BA7"/>
    <w:rsid w:val="000F640C"/>
    <w:rsid w:val="000F659E"/>
    <w:rsid w:val="000F6BB0"/>
    <w:rsid w:val="000F7139"/>
    <w:rsid w:val="00101896"/>
    <w:rsid w:val="00101DE5"/>
    <w:rsid w:val="00101FBE"/>
    <w:rsid w:val="0010209E"/>
    <w:rsid w:val="00104686"/>
    <w:rsid w:val="00105EC5"/>
    <w:rsid w:val="00107B11"/>
    <w:rsid w:val="00107FF2"/>
    <w:rsid w:val="00110ED9"/>
    <w:rsid w:val="00112D45"/>
    <w:rsid w:val="001145CC"/>
    <w:rsid w:val="00114A3D"/>
    <w:rsid w:val="001160E6"/>
    <w:rsid w:val="00116AAA"/>
    <w:rsid w:val="00120791"/>
    <w:rsid w:val="00122A7D"/>
    <w:rsid w:val="00125343"/>
    <w:rsid w:val="00125364"/>
    <w:rsid w:val="00125FAB"/>
    <w:rsid w:val="00126890"/>
    <w:rsid w:val="00131E9B"/>
    <w:rsid w:val="00134FFD"/>
    <w:rsid w:val="0013615C"/>
    <w:rsid w:val="00136E93"/>
    <w:rsid w:val="00137147"/>
    <w:rsid w:val="00140AF3"/>
    <w:rsid w:val="0014254B"/>
    <w:rsid w:val="0014294F"/>
    <w:rsid w:val="001444A0"/>
    <w:rsid w:val="00147644"/>
    <w:rsid w:val="0015145D"/>
    <w:rsid w:val="00154390"/>
    <w:rsid w:val="001562AE"/>
    <w:rsid w:val="00157E87"/>
    <w:rsid w:val="0016225C"/>
    <w:rsid w:val="0016495A"/>
    <w:rsid w:val="00166E9E"/>
    <w:rsid w:val="001708D1"/>
    <w:rsid w:val="001709C9"/>
    <w:rsid w:val="0017214F"/>
    <w:rsid w:val="0017352A"/>
    <w:rsid w:val="00173CAB"/>
    <w:rsid w:val="00174D77"/>
    <w:rsid w:val="00175635"/>
    <w:rsid w:val="0017633D"/>
    <w:rsid w:val="001772FD"/>
    <w:rsid w:val="001773BC"/>
    <w:rsid w:val="00182271"/>
    <w:rsid w:val="00183099"/>
    <w:rsid w:val="001832AD"/>
    <w:rsid w:val="0018591E"/>
    <w:rsid w:val="00185B90"/>
    <w:rsid w:val="00191FDE"/>
    <w:rsid w:val="0019401A"/>
    <w:rsid w:val="00194C87"/>
    <w:rsid w:val="00197CBF"/>
    <w:rsid w:val="001A01E7"/>
    <w:rsid w:val="001A0218"/>
    <w:rsid w:val="001A0A1B"/>
    <w:rsid w:val="001A12A1"/>
    <w:rsid w:val="001A1A25"/>
    <w:rsid w:val="001A2110"/>
    <w:rsid w:val="001A5959"/>
    <w:rsid w:val="001A643D"/>
    <w:rsid w:val="001A677E"/>
    <w:rsid w:val="001A6976"/>
    <w:rsid w:val="001A7160"/>
    <w:rsid w:val="001B23B8"/>
    <w:rsid w:val="001B2738"/>
    <w:rsid w:val="001B3CAC"/>
    <w:rsid w:val="001B4575"/>
    <w:rsid w:val="001B77DE"/>
    <w:rsid w:val="001C0293"/>
    <w:rsid w:val="001C0C3F"/>
    <w:rsid w:val="001C190D"/>
    <w:rsid w:val="001C350C"/>
    <w:rsid w:val="001C605C"/>
    <w:rsid w:val="001C765F"/>
    <w:rsid w:val="001C7FD7"/>
    <w:rsid w:val="001D0B92"/>
    <w:rsid w:val="001D0D14"/>
    <w:rsid w:val="001D1110"/>
    <w:rsid w:val="001D267A"/>
    <w:rsid w:val="001D5A98"/>
    <w:rsid w:val="001D7F39"/>
    <w:rsid w:val="001E078D"/>
    <w:rsid w:val="001E095A"/>
    <w:rsid w:val="001E0E9B"/>
    <w:rsid w:val="001E1926"/>
    <w:rsid w:val="001E725B"/>
    <w:rsid w:val="001E7324"/>
    <w:rsid w:val="001E7E79"/>
    <w:rsid w:val="001F14AA"/>
    <w:rsid w:val="001F2D76"/>
    <w:rsid w:val="001F3640"/>
    <w:rsid w:val="002040B4"/>
    <w:rsid w:val="00205025"/>
    <w:rsid w:val="00206FDC"/>
    <w:rsid w:val="00207F22"/>
    <w:rsid w:val="002113DB"/>
    <w:rsid w:val="00211C2F"/>
    <w:rsid w:val="00211C32"/>
    <w:rsid w:val="00211FDD"/>
    <w:rsid w:val="00212FCB"/>
    <w:rsid w:val="002137AA"/>
    <w:rsid w:val="00216FBC"/>
    <w:rsid w:val="0022290C"/>
    <w:rsid w:val="00223A49"/>
    <w:rsid w:val="00224391"/>
    <w:rsid w:val="00225B89"/>
    <w:rsid w:val="00226977"/>
    <w:rsid w:val="002329AE"/>
    <w:rsid w:val="00234D9F"/>
    <w:rsid w:val="002364B3"/>
    <w:rsid w:val="002367AC"/>
    <w:rsid w:val="00236CC3"/>
    <w:rsid w:val="00241CDA"/>
    <w:rsid w:val="0024273D"/>
    <w:rsid w:val="00243BF9"/>
    <w:rsid w:val="00243ECE"/>
    <w:rsid w:val="00243EE9"/>
    <w:rsid w:val="00246533"/>
    <w:rsid w:val="00246635"/>
    <w:rsid w:val="00247321"/>
    <w:rsid w:val="002475A3"/>
    <w:rsid w:val="002479F2"/>
    <w:rsid w:val="00250242"/>
    <w:rsid w:val="00251ADB"/>
    <w:rsid w:val="0025321D"/>
    <w:rsid w:val="00255248"/>
    <w:rsid w:val="00263413"/>
    <w:rsid w:val="00263E3C"/>
    <w:rsid w:val="00266032"/>
    <w:rsid w:val="002661A0"/>
    <w:rsid w:val="00266305"/>
    <w:rsid w:val="0026656E"/>
    <w:rsid w:val="00266AA4"/>
    <w:rsid w:val="00267F26"/>
    <w:rsid w:val="00271F4F"/>
    <w:rsid w:val="00272416"/>
    <w:rsid w:val="0027449D"/>
    <w:rsid w:val="002761B0"/>
    <w:rsid w:val="002772CB"/>
    <w:rsid w:val="00277FEC"/>
    <w:rsid w:val="00281283"/>
    <w:rsid w:val="00281948"/>
    <w:rsid w:val="0028280D"/>
    <w:rsid w:val="00282904"/>
    <w:rsid w:val="00285711"/>
    <w:rsid w:val="0028673A"/>
    <w:rsid w:val="00286E70"/>
    <w:rsid w:val="0029275B"/>
    <w:rsid w:val="002929AF"/>
    <w:rsid w:val="002958DA"/>
    <w:rsid w:val="00297981"/>
    <w:rsid w:val="002A0868"/>
    <w:rsid w:val="002A2BC5"/>
    <w:rsid w:val="002A34BD"/>
    <w:rsid w:val="002A5043"/>
    <w:rsid w:val="002A5093"/>
    <w:rsid w:val="002A7F44"/>
    <w:rsid w:val="002B0CA4"/>
    <w:rsid w:val="002B2E1F"/>
    <w:rsid w:val="002B4BCC"/>
    <w:rsid w:val="002B651D"/>
    <w:rsid w:val="002B6662"/>
    <w:rsid w:val="002B6F72"/>
    <w:rsid w:val="002C010B"/>
    <w:rsid w:val="002C055D"/>
    <w:rsid w:val="002C13C3"/>
    <w:rsid w:val="002C31FA"/>
    <w:rsid w:val="002C4947"/>
    <w:rsid w:val="002D03A0"/>
    <w:rsid w:val="002D0926"/>
    <w:rsid w:val="002D5417"/>
    <w:rsid w:val="002D64C5"/>
    <w:rsid w:val="002E292B"/>
    <w:rsid w:val="002E2B0F"/>
    <w:rsid w:val="002E7818"/>
    <w:rsid w:val="002F055F"/>
    <w:rsid w:val="002F20EE"/>
    <w:rsid w:val="002F7182"/>
    <w:rsid w:val="0030184A"/>
    <w:rsid w:val="00305B90"/>
    <w:rsid w:val="0031008D"/>
    <w:rsid w:val="00310470"/>
    <w:rsid w:val="0031137C"/>
    <w:rsid w:val="003119AA"/>
    <w:rsid w:val="003139BD"/>
    <w:rsid w:val="00316803"/>
    <w:rsid w:val="00320EF1"/>
    <w:rsid w:val="003218A2"/>
    <w:rsid w:val="00322290"/>
    <w:rsid w:val="003233DC"/>
    <w:rsid w:val="003238F9"/>
    <w:rsid w:val="00331D64"/>
    <w:rsid w:val="0033401B"/>
    <w:rsid w:val="00334483"/>
    <w:rsid w:val="00336523"/>
    <w:rsid w:val="00337341"/>
    <w:rsid w:val="00340271"/>
    <w:rsid w:val="003477B1"/>
    <w:rsid w:val="003500B5"/>
    <w:rsid w:val="00351030"/>
    <w:rsid w:val="00351418"/>
    <w:rsid w:val="003514DF"/>
    <w:rsid w:val="00351596"/>
    <w:rsid w:val="0035182B"/>
    <w:rsid w:val="00351BB2"/>
    <w:rsid w:val="00354846"/>
    <w:rsid w:val="00354ED9"/>
    <w:rsid w:val="00357272"/>
    <w:rsid w:val="00360466"/>
    <w:rsid w:val="00366501"/>
    <w:rsid w:val="00367D00"/>
    <w:rsid w:val="00367E7E"/>
    <w:rsid w:val="00371274"/>
    <w:rsid w:val="0037374A"/>
    <w:rsid w:val="003738A0"/>
    <w:rsid w:val="00373CCF"/>
    <w:rsid w:val="003748C0"/>
    <w:rsid w:val="0037661A"/>
    <w:rsid w:val="00376667"/>
    <w:rsid w:val="0037702F"/>
    <w:rsid w:val="003777CB"/>
    <w:rsid w:val="00380AC8"/>
    <w:rsid w:val="0038616A"/>
    <w:rsid w:val="00390CA6"/>
    <w:rsid w:val="00391644"/>
    <w:rsid w:val="00391A22"/>
    <w:rsid w:val="00391C84"/>
    <w:rsid w:val="00392069"/>
    <w:rsid w:val="003927DD"/>
    <w:rsid w:val="00395725"/>
    <w:rsid w:val="0039684B"/>
    <w:rsid w:val="003A17CA"/>
    <w:rsid w:val="003A1956"/>
    <w:rsid w:val="003A1C53"/>
    <w:rsid w:val="003A1F1E"/>
    <w:rsid w:val="003A34FB"/>
    <w:rsid w:val="003A3BFB"/>
    <w:rsid w:val="003A6381"/>
    <w:rsid w:val="003A6CF1"/>
    <w:rsid w:val="003B0DE0"/>
    <w:rsid w:val="003B2951"/>
    <w:rsid w:val="003B316F"/>
    <w:rsid w:val="003B3501"/>
    <w:rsid w:val="003C15EA"/>
    <w:rsid w:val="003C4237"/>
    <w:rsid w:val="003C427B"/>
    <w:rsid w:val="003C4DB3"/>
    <w:rsid w:val="003C5286"/>
    <w:rsid w:val="003C5482"/>
    <w:rsid w:val="003C6FDF"/>
    <w:rsid w:val="003D09CA"/>
    <w:rsid w:val="003D151C"/>
    <w:rsid w:val="003D1D62"/>
    <w:rsid w:val="003D258C"/>
    <w:rsid w:val="003D285B"/>
    <w:rsid w:val="003D2C65"/>
    <w:rsid w:val="003D459A"/>
    <w:rsid w:val="003D492C"/>
    <w:rsid w:val="003D64AE"/>
    <w:rsid w:val="003D6A47"/>
    <w:rsid w:val="003E2E84"/>
    <w:rsid w:val="003E3A47"/>
    <w:rsid w:val="003E4B01"/>
    <w:rsid w:val="003E57FA"/>
    <w:rsid w:val="003E7280"/>
    <w:rsid w:val="003F07A0"/>
    <w:rsid w:val="003F222E"/>
    <w:rsid w:val="003F50BB"/>
    <w:rsid w:val="003F7236"/>
    <w:rsid w:val="003F78B7"/>
    <w:rsid w:val="0040100C"/>
    <w:rsid w:val="00406524"/>
    <w:rsid w:val="00407F13"/>
    <w:rsid w:val="00410B81"/>
    <w:rsid w:val="0041187A"/>
    <w:rsid w:val="00411B95"/>
    <w:rsid w:val="0041292A"/>
    <w:rsid w:val="00415146"/>
    <w:rsid w:val="00415C84"/>
    <w:rsid w:val="00416CF2"/>
    <w:rsid w:val="00417B36"/>
    <w:rsid w:val="004202E7"/>
    <w:rsid w:val="004216F6"/>
    <w:rsid w:val="00422A8A"/>
    <w:rsid w:val="00424DA5"/>
    <w:rsid w:val="00425264"/>
    <w:rsid w:val="00426A47"/>
    <w:rsid w:val="00432B23"/>
    <w:rsid w:val="00433E5D"/>
    <w:rsid w:val="00434B5D"/>
    <w:rsid w:val="00434D5F"/>
    <w:rsid w:val="004355DA"/>
    <w:rsid w:val="00435770"/>
    <w:rsid w:val="004364EB"/>
    <w:rsid w:val="004374E0"/>
    <w:rsid w:val="00443D5E"/>
    <w:rsid w:val="0044488E"/>
    <w:rsid w:val="00444924"/>
    <w:rsid w:val="00444C6D"/>
    <w:rsid w:val="00445F96"/>
    <w:rsid w:val="00446767"/>
    <w:rsid w:val="004519CB"/>
    <w:rsid w:val="00451D3F"/>
    <w:rsid w:val="004530BD"/>
    <w:rsid w:val="00455293"/>
    <w:rsid w:val="004563CD"/>
    <w:rsid w:val="004577C8"/>
    <w:rsid w:val="004579AC"/>
    <w:rsid w:val="0046003A"/>
    <w:rsid w:val="00460892"/>
    <w:rsid w:val="004618C4"/>
    <w:rsid w:val="004620C6"/>
    <w:rsid w:val="0046270D"/>
    <w:rsid w:val="00464338"/>
    <w:rsid w:val="004653B8"/>
    <w:rsid w:val="00465B13"/>
    <w:rsid w:val="0046694B"/>
    <w:rsid w:val="00467007"/>
    <w:rsid w:val="004700BD"/>
    <w:rsid w:val="00471A78"/>
    <w:rsid w:val="00471D1E"/>
    <w:rsid w:val="00472BC1"/>
    <w:rsid w:val="00472EEE"/>
    <w:rsid w:val="00473C08"/>
    <w:rsid w:val="00474DB2"/>
    <w:rsid w:val="00475202"/>
    <w:rsid w:val="004765A8"/>
    <w:rsid w:val="004766CF"/>
    <w:rsid w:val="004812FA"/>
    <w:rsid w:val="00482A82"/>
    <w:rsid w:val="00482D8D"/>
    <w:rsid w:val="00483AEA"/>
    <w:rsid w:val="004852EE"/>
    <w:rsid w:val="00485D21"/>
    <w:rsid w:val="00486609"/>
    <w:rsid w:val="00487691"/>
    <w:rsid w:val="00491A7C"/>
    <w:rsid w:val="00492D4E"/>
    <w:rsid w:val="00493F1B"/>
    <w:rsid w:val="00494D80"/>
    <w:rsid w:val="004975F9"/>
    <w:rsid w:val="004A26C3"/>
    <w:rsid w:val="004A5EC2"/>
    <w:rsid w:val="004A5ED5"/>
    <w:rsid w:val="004A70EA"/>
    <w:rsid w:val="004B0DA1"/>
    <w:rsid w:val="004B64C5"/>
    <w:rsid w:val="004B669F"/>
    <w:rsid w:val="004B6C44"/>
    <w:rsid w:val="004C2F30"/>
    <w:rsid w:val="004C4BBB"/>
    <w:rsid w:val="004C74EB"/>
    <w:rsid w:val="004C7CE0"/>
    <w:rsid w:val="004C7FEC"/>
    <w:rsid w:val="004D1924"/>
    <w:rsid w:val="004D193D"/>
    <w:rsid w:val="004D2B43"/>
    <w:rsid w:val="004D2EB1"/>
    <w:rsid w:val="004D30DA"/>
    <w:rsid w:val="004D3F7F"/>
    <w:rsid w:val="004D52C5"/>
    <w:rsid w:val="004D592C"/>
    <w:rsid w:val="004D6DE1"/>
    <w:rsid w:val="004E0C8B"/>
    <w:rsid w:val="004E5E1F"/>
    <w:rsid w:val="004E6A15"/>
    <w:rsid w:val="004E793B"/>
    <w:rsid w:val="004F12F1"/>
    <w:rsid w:val="004F17A9"/>
    <w:rsid w:val="004F2C04"/>
    <w:rsid w:val="004F3896"/>
    <w:rsid w:val="004F3E70"/>
    <w:rsid w:val="004F5C36"/>
    <w:rsid w:val="00503B94"/>
    <w:rsid w:val="00504563"/>
    <w:rsid w:val="005057A5"/>
    <w:rsid w:val="00505AA7"/>
    <w:rsid w:val="005061D3"/>
    <w:rsid w:val="005062B3"/>
    <w:rsid w:val="005109B4"/>
    <w:rsid w:val="00511BC3"/>
    <w:rsid w:val="005121D9"/>
    <w:rsid w:val="00514BC5"/>
    <w:rsid w:val="00520B86"/>
    <w:rsid w:val="005224FF"/>
    <w:rsid w:val="00522F25"/>
    <w:rsid w:val="0052338A"/>
    <w:rsid w:val="005243D8"/>
    <w:rsid w:val="0052443D"/>
    <w:rsid w:val="00524EC5"/>
    <w:rsid w:val="00525686"/>
    <w:rsid w:val="00525814"/>
    <w:rsid w:val="00527305"/>
    <w:rsid w:val="00530F04"/>
    <w:rsid w:val="00531D80"/>
    <w:rsid w:val="00533650"/>
    <w:rsid w:val="00534026"/>
    <w:rsid w:val="0053414F"/>
    <w:rsid w:val="0054048A"/>
    <w:rsid w:val="00541E98"/>
    <w:rsid w:val="00542F19"/>
    <w:rsid w:val="0054315B"/>
    <w:rsid w:val="00545425"/>
    <w:rsid w:val="00546F1B"/>
    <w:rsid w:val="00547A3E"/>
    <w:rsid w:val="0055081C"/>
    <w:rsid w:val="005527C9"/>
    <w:rsid w:val="00552AED"/>
    <w:rsid w:val="00554CEB"/>
    <w:rsid w:val="00560E19"/>
    <w:rsid w:val="00560E60"/>
    <w:rsid w:val="0056190E"/>
    <w:rsid w:val="0056192E"/>
    <w:rsid w:val="00562148"/>
    <w:rsid w:val="00563647"/>
    <w:rsid w:val="0056467A"/>
    <w:rsid w:val="00570EC3"/>
    <w:rsid w:val="005713C8"/>
    <w:rsid w:val="00571B2D"/>
    <w:rsid w:val="00576138"/>
    <w:rsid w:val="005763D6"/>
    <w:rsid w:val="00576E71"/>
    <w:rsid w:val="00577EEA"/>
    <w:rsid w:val="00581BCF"/>
    <w:rsid w:val="005825EB"/>
    <w:rsid w:val="0058454C"/>
    <w:rsid w:val="005852AF"/>
    <w:rsid w:val="00585554"/>
    <w:rsid w:val="005868DF"/>
    <w:rsid w:val="00587D27"/>
    <w:rsid w:val="00591202"/>
    <w:rsid w:val="00591761"/>
    <w:rsid w:val="00591E15"/>
    <w:rsid w:val="005920A0"/>
    <w:rsid w:val="00594D68"/>
    <w:rsid w:val="005A0CC4"/>
    <w:rsid w:val="005A2921"/>
    <w:rsid w:val="005A2CA1"/>
    <w:rsid w:val="005A3E0C"/>
    <w:rsid w:val="005A3FD6"/>
    <w:rsid w:val="005A60F9"/>
    <w:rsid w:val="005A6136"/>
    <w:rsid w:val="005A720F"/>
    <w:rsid w:val="005A7471"/>
    <w:rsid w:val="005B1C08"/>
    <w:rsid w:val="005C0B9D"/>
    <w:rsid w:val="005C1874"/>
    <w:rsid w:val="005C2033"/>
    <w:rsid w:val="005C2E94"/>
    <w:rsid w:val="005C335F"/>
    <w:rsid w:val="005C55A2"/>
    <w:rsid w:val="005C72F8"/>
    <w:rsid w:val="005C76BE"/>
    <w:rsid w:val="005C7CF2"/>
    <w:rsid w:val="005D0E66"/>
    <w:rsid w:val="005D257C"/>
    <w:rsid w:val="005D3078"/>
    <w:rsid w:val="005D398C"/>
    <w:rsid w:val="005D5765"/>
    <w:rsid w:val="005E0E93"/>
    <w:rsid w:val="005E17A9"/>
    <w:rsid w:val="005E1B52"/>
    <w:rsid w:val="005E2D9F"/>
    <w:rsid w:val="005E3F3C"/>
    <w:rsid w:val="005E701A"/>
    <w:rsid w:val="005F0B0D"/>
    <w:rsid w:val="005F17C0"/>
    <w:rsid w:val="005F1F3A"/>
    <w:rsid w:val="005F3210"/>
    <w:rsid w:val="005F3969"/>
    <w:rsid w:val="005F5BC7"/>
    <w:rsid w:val="005F695A"/>
    <w:rsid w:val="005F7E54"/>
    <w:rsid w:val="00600786"/>
    <w:rsid w:val="006020F0"/>
    <w:rsid w:val="00602684"/>
    <w:rsid w:val="00602D83"/>
    <w:rsid w:val="006033BC"/>
    <w:rsid w:val="006039A2"/>
    <w:rsid w:val="00603DEC"/>
    <w:rsid w:val="00603E2B"/>
    <w:rsid w:val="006073D3"/>
    <w:rsid w:val="00607A81"/>
    <w:rsid w:val="00610050"/>
    <w:rsid w:val="00610736"/>
    <w:rsid w:val="00610A30"/>
    <w:rsid w:val="00610F89"/>
    <w:rsid w:val="00611E5F"/>
    <w:rsid w:val="0061341D"/>
    <w:rsid w:val="00614425"/>
    <w:rsid w:val="00616AE2"/>
    <w:rsid w:val="00617196"/>
    <w:rsid w:val="00617E89"/>
    <w:rsid w:val="00620657"/>
    <w:rsid w:val="0062118A"/>
    <w:rsid w:val="006218DE"/>
    <w:rsid w:val="006257CE"/>
    <w:rsid w:val="00625988"/>
    <w:rsid w:val="0062666A"/>
    <w:rsid w:val="006306E9"/>
    <w:rsid w:val="00632AB2"/>
    <w:rsid w:val="00635256"/>
    <w:rsid w:val="0063601B"/>
    <w:rsid w:val="00636C79"/>
    <w:rsid w:val="00636E6F"/>
    <w:rsid w:val="00641E0A"/>
    <w:rsid w:val="00643D7F"/>
    <w:rsid w:val="006471F9"/>
    <w:rsid w:val="00652715"/>
    <w:rsid w:val="006527A8"/>
    <w:rsid w:val="00652E5B"/>
    <w:rsid w:val="00653698"/>
    <w:rsid w:val="00655E6C"/>
    <w:rsid w:val="00660B4D"/>
    <w:rsid w:val="00660C7D"/>
    <w:rsid w:val="00663A9C"/>
    <w:rsid w:val="0066538A"/>
    <w:rsid w:val="006672BB"/>
    <w:rsid w:val="00670444"/>
    <w:rsid w:val="00670DA9"/>
    <w:rsid w:val="006714D5"/>
    <w:rsid w:val="00673D94"/>
    <w:rsid w:val="00674A74"/>
    <w:rsid w:val="00676311"/>
    <w:rsid w:val="006767EA"/>
    <w:rsid w:val="00677810"/>
    <w:rsid w:val="00680DA6"/>
    <w:rsid w:val="006836FD"/>
    <w:rsid w:val="00684118"/>
    <w:rsid w:val="006841DC"/>
    <w:rsid w:val="00685928"/>
    <w:rsid w:val="0068703E"/>
    <w:rsid w:val="006910AD"/>
    <w:rsid w:val="00692392"/>
    <w:rsid w:val="0069270C"/>
    <w:rsid w:val="006934DC"/>
    <w:rsid w:val="00694182"/>
    <w:rsid w:val="00694773"/>
    <w:rsid w:val="00695C9E"/>
    <w:rsid w:val="006A050F"/>
    <w:rsid w:val="006A0BC2"/>
    <w:rsid w:val="006A40DA"/>
    <w:rsid w:val="006A7A21"/>
    <w:rsid w:val="006B3193"/>
    <w:rsid w:val="006B333E"/>
    <w:rsid w:val="006B381C"/>
    <w:rsid w:val="006B6163"/>
    <w:rsid w:val="006B7880"/>
    <w:rsid w:val="006C0902"/>
    <w:rsid w:val="006C0D2B"/>
    <w:rsid w:val="006C14C9"/>
    <w:rsid w:val="006C241B"/>
    <w:rsid w:val="006C43E7"/>
    <w:rsid w:val="006D09C6"/>
    <w:rsid w:val="006D26AF"/>
    <w:rsid w:val="006D38C1"/>
    <w:rsid w:val="006D57DF"/>
    <w:rsid w:val="006D77DA"/>
    <w:rsid w:val="006D7FDA"/>
    <w:rsid w:val="006E1B34"/>
    <w:rsid w:val="006E3F44"/>
    <w:rsid w:val="006E53E7"/>
    <w:rsid w:val="006E6EA8"/>
    <w:rsid w:val="006F039E"/>
    <w:rsid w:val="006F03EB"/>
    <w:rsid w:val="006F091C"/>
    <w:rsid w:val="006F0BD5"/>
    <w:rsid w:val="006F125F"/>
    <w:rsid w:val="006F1B0D"/>
    <w:rsid w:val="006F1CEC"/>
    <w:rsid w:val="006F271D"/>
    <w:rsid w:val="006F3F3A"/>
    <w:rsid w:val="006F5343"/>
    <w:rsid w:val="006F58C9"/>
    <w:rsid w:val="00700546"/>
    <w:rsid w:val="00702488"/>
    <w:rsid w:val="0070361F"/>
    <w:rsid w:val="0070395D"/>
    <w:rsid w:val="00705ED1"/>
    <w:rsid w:val="00711A52"/>
    <w:rsid w:val="00712606"/>
    <w:rsid w:val="00713E33"/>
    <w:rsid w:val="00714A45"/>
    <w:rsid w:val="00715788"/>
    <w:rsid w:val="00716B91"/>
    <w:rsid w:val="00717D10"/>
    <w:rsid w:val="00721436"/>
    <w:rsid w:val="007220DF"/>
    <w:rsid w:val="00722282"/>
    <w:rsid w:val="007247EE"/>
    <w:rsid w:val="007265FE"/>
    <w:rsid w:val="007268E4"/>
    <w:rsid w:val="00726DEB"/>
    <w:rsid w:val="007310E2"/>
    <w:rsid w:val="0073119A"/>
    <w:rsid w:val="0073624F"/>
    <w:rsid w:val="00736B40"/>
    <w:rsid w:val="007406F9"/>
    <w:rsid w:val="00741325"/>
    <w:rsid w:val="00741D28"/>
    <w:rsid w:val="00741D4E"/>
    <w:rsid w:val="00743ED8"/>
    <w:rsid w:val="00746AE3"/>
    <w:rsid w:val="007472D7"/>
    <w:rsid w:val="00750F4C"/>
    <w:rsid w:val="007515DD"/>
    <w:rsid w:val="00752372"/>
    <w:rsid w:val="00752CE7"/>
    <w:rsid w:val="00754AFF"/>
    <w:rsid w:val="00756D61"/>
    <w:rsid w:val="00766E4D"/>
    <w:rsid w:val="007679C4"/>
    <w:rsid w:val="0077058A"/>
    <w:rsid w:val="0077098C"/>
    <w:rsid w:val="00770BA6"/>
    <w:rsid w:val="00770E42"/>
    <w:rsid w:val="00771628"/>
    <w:rsid w:val="007720BD"/>
    <w:rsid w:val="00772266"/>
    <w:rsid w:val="007738FB"/>
    <w:rsid w:val="007754A3"/>
    <w:rsid w:val="00775F86"/>
    <w:rsid w:val="00776A2E"/>
    <w:rsid w:val="00777752"/>
    <w:rsid w:val="00777F17"/>
    <w:rsid w:val="007800D0"/>
    <w:rsid w:val="00782426"/>
    <w:rsid w:val="007830D3"/>
    <w:rsid w:val="00783258"/>
    <w:rsid w:val="007846C5"/>
    <w:rsid w:val="00785D94"/>
    <w:rsid w:val="007860FC"/>
    <w:rsid w:val="00786623"/>
    <w:rsid w:val="00786A1E"/>
    <w:rsid w:val="00790036"/>
    <w:rsid w:val="00790F88"/>
    <w:rsid w:val="007912AA"/>
    <w:rsid w:val="0079353C"/>
    <w:rsid w:val="00793A70"/>
    <w:rsid w:val="00795169"/>
    <w:rsid w:val="007976B7"/>
    <w:rsid w:val="00797AF3"/>
    <w:rsid w:val="007A09EA"/>
    <w:rsid w:val="007A13F6"/>
    <w:rsid w:val="007A5093"/>
    <w:rsid w:val="007A5AED"/>
    <w:rsid w:val="007B0214"/>
    <w:rsid w:val="007B0391"/>
    <w:rsid w:val="007B0B09"/>
    <w:rsid w:val="007B1A95"/>
    <w:rsid w:val="007B218F"/>
    <w:rsid w:val="007B5DF0"/>
    <w:rsid w:val="007B6F33"/>
    <w:rsid w:val="007C1838"/>
    <w:rsid w:val="007C1C49"/>
    <w:rsid w:val="007C481D"/>
    <w:rsid w:val="007C4DF6"/>
    <w:rsid w:val="007C6AED"/>
    <w:rsid w:val="007D036B"/>
    <w:rsid w:val="007D1564"/>
    <w:rsid w:val="007D2A71"/>
    <w:rsid w:val="007D6AED"/>
    <w:rsid w:val="007E040A"/>
    <w:rsid w:val="007E296C"/>
    <w:rsid w:val="007E303E"/>
    <w:rsid w:val="007E3043"/>
    <w:rsid w:val="007E5610"/>
    <w:rsid w:val="007E6379"/>
    <w:rsid w:val="007E6D54"/>
    <w:rsid w:val="007E72A5"/>
    <w:rsid w:val="007F0D0F"/>
    <w:rsid w:val="007F1B53"/>
    <w:rsid w:val="007F274C"/>
    <w:rsid w:val="007F4F3E"/>
    <w:rsid w:val="007F59B9"/>
    <w:rsid w:val="007F7C24"/>
    <w:rsid w:val="007F7EC2"/>
    <w:rsid w:val="008022F7"/>
    <w:rsid w:val="00802690"/>
    <w:rsid w:val="008034AF"/>
    <w:rsid w:val="00803CA1"/>
    <w:rsid w:val="00804985"/>
    <w:rsid w:val="008110B4"/>
    <w:rsid w:val="00811273"/>
    <w:rsid w:val="008116F2"/>
    <w:rsid w:val="008122B0"/>
    <w:rsid w:val="00812E5C"/>
    <w:rsid w:val="00815D87"/>
    <w:rsid w:val="00817181"/>
    <w:rsid w:val="00820687"/>
    <w:rsid w:val="00821C87"/>
    <w:rsid w:val="00822B28"/>
    <w:rsid w:val="00823518"/>
    <w:rsid w:val="00823585"/>
    <w:rsid w:val="008267B9"/>
    <w:rsid w:val="00827835"/>
    <w:rsid w:val="00830510"/>
    <w:rsid w:val="0083209E"/>
    <w:rsid w:val="008327D2"/>
    <w:rsid w:val="00832C00"/>
    <w:rsid w:val="00833935"/>
    <w:rsid w:val="00840015"/>
    <w:rsid w:val="00840551"/>
    <w:rsid w:val="00841486"/>
    <w:rsid w:val="00842CA1"/>
    <w:rsid w:val="008434B2"/>
    <w:rsid w:val="008437ED"/>
    <w:rsid w:val="00843A1E"/>
    <w:rsid w:val="0084714F"/>
    <w:rsid w:val="00847A4D"/>
    <w:rsid w:val="0085081D"/>
    <w:rsid w:val="00850C6A"/>
    <w:rsid w:val="008521BA"/>
    <w:rsid w:val="00852D0F"/>
    <w:rsid w:val="00854C8C"/>
    <w:rsid w:val="00855646"/>
    <w:rsid w:val="00856F9E"/>
    <w:rsid w:val="0085785E"/>
    <w:rsid w:val="008605FA"/>
    <w:rsid w:val="0086252A"/>
    <w:rsid w:val="00864611"/>
    <w:rsid w:val="00864A15"/>
    <w:rsid w:val="008666BC"/>
    <w:rsid w:val="00866E31"/>
    <w:rsid w:val="008708D4"/>
    <w:rsid w:val="0087562C"/>
    <w:rsid w:val="00876C9F"/>
    <w:rsid w:val="00881D11"/>
    <w:rsid w:val="00882D5D"/>
    <w:rsid w:val="00882FEB"/>
    <w:rsid w:val="00884536"/>
    <w:rsid w:val="00884706"/>
    <w:rsid w:val="00884F2B"/>
    <w:rsid w:val="00885F19"/>
    <w:rsid w:val="00886C63"/>
    <w:rsid w:val="0088729D"/>
    <w:rsid w:val="00887C68"/>
    <w:rsid w:val="00890A55"/>
    <w:rsid w:val="00892C4A"/>
    <w:rsid w:val="008942F1"/>
    <w:rsid w:val="008944B8"/>
    <w:rsid w:val="00895139"/>
    <w:rsid w:val="008976E5"/>
    <w:rsid w:val="008A096B"/>
    <w:rsid w:val="008A24C1"/>
    <w:rsid w:val="008A28B2"/>
    <w:rsid w:val="008A4D06"/>
    <w:rsid w:val="008A5300"/>
    <w:rsid w:val="008A5467"/>
    <w:rsid w:val="008A54E8"/>
    <w:rsid w:val="008A66CA"/>
    <w:rsid w:val="008B1ADD"/>
    <w:rsid w:val="008B263D"/>
    <w:rsid w:val="008B2B64"/>
    <w:rsid w:val="008B2CA9"/>
    <w:rsid w:val="008B3704"/>
    <w:rsid w:val="008B3EF5"/>
    <w:rsid w:val="008B572C"/>
    <w:rsid w:val="008B59CF"/>
    <w:rsid w:val="008C1E6A"/>
    <w:rsid w:val="008C24A7"/>
    <w:rsid w:val="008C573A"/>
    <w:rsid w:val="008C69A7"/>
    <w:rsid w:val="008C7044"/>
    <w:rsid w:val="008C75DF"/>
    <w:rsid w:val="008D1768"/>
    <w:rsid w:val="008D75D4"/>
    <w:rsid w:val="008E04E0"/>
    <w:rsid w:val="008E0884"/>
    <w:rsid w:val="008E16BB"/>
    <w:rsid w:val="008E19C3"/>
    <w:rsid w:val="008E2088"/>
    <w:rsid w:val="008E26C5"/>
    <w:rsid w:val="008E3548"/>
    <w:rsid w:val="008E44FC"/>
    <w:rsid w:val="008E512D"/>
    <w:rsid w:val="008E5A87"/>
    <w:rsid w:val="008E6616"/>
    <w:rsid w:val="008E6ADA"/>
    <w:rsid w:val="008E7D93"/>
    <w:rsid w:val="008F0C11"/>
    <w:rsid w:val="008F1EFF"/>
    <w:rsid w:val="008F2F3D"/>
    <w:rsid w:val="00901112"/>
    <w:rsid w:val="00901241"/>
    <w:rsid w:val="009025B2"/>
    <w:rsid w:val="009034C7"/>
    <w:rsid w:val="0090450E"/>
    <w:rsid w:val="00905017"/>
    <w:rsid w:val="00906B1A"/>
    <w:rsid w:val="0090794E"/>
    <w:rsid w:val="0091007F"/>
    <w:rsid w:val="009123A2"/>
    <w:rsid w:val="00914B66"/>
    <w:rsid w:val="0091651C"/>
    <w:rsid w:val="00920B7A"/>
    <w:rsid w:val="009249E0"/>
    <w:rsid w:val="00925EE8"/>
    <w:rsid w:val="0092604F"/>
    <w:rsid w:val="009304AB"/>
    <w:rsid w:val="009321B3"/>
    <w:rsid w:val="00933BEC"/>
    <w:rsid w:val="00934C69"/>
    <w:rsid w:val="00936088"/>
    <w:rsid w:val="00937BFD"/>
    <w:rsid w:val="00940EE4"/>
    <w:rsid w:val="00941043"/>
    <w:rsid w:val="009427F4"/>
    <w:rsid w:val="00942ADB"/>
    <w:rsid w:val="00943692"/>
    <w:rsid w:val="0094413C"/>
    <w:rsid w:val="009455FC"/>
    <w:rsid w:val="0095060F"/>
    <w:rsid w:val="009507E9"/>
    <w:rsid w:val="00951486"/>
    <w:rsid w:val="00951B36"/>
    <w:rsid w:val="00953FC4"/>
    <w:rsid w:val="00954236"/>
    <w:rsid w:val="0095552A"/>
    <w:rsid w:val="00955817"/>
    <w:rsid w:val="00955B79"/>
    <w:rsid w:val="00955C40"/>
    <w:rsid w:val="009562BC"/>
    <w:rsid w:val="0096025F"/>
    <w:rsid w:val="009606F4"/>
    <w:rsid w:val="009630AF"/>
    <w:rsid w:val="0096365B"/>
    <w:rsid w:val="009645FB"/>
    <w:rsid w:val="00970047"/>
    <w:rsid w:val="00970707"/>
    <w:rsid w:val="0097097C"/>
    <w:rsid w:val="00971F2A"/>
    <w:rsid w:val="00973103"/>
    <w:rsid w:val="00973123"/>
    <w:rsid w:val="00973F40"/>
    <w:rsid w:val="009742F8"/>
    <w:rsid w:val="00974351"/>
    <w:rsid w:val="00976F8B"/>
    <w:rsid w:val="009772D3"/>
    <w:rsid w:val="00980F36"/>
    <w:rsid w:val="00981083"/>
    <w:rsid w:val="0098124D"/>
    <w:rsid w:val="009822D5"/>
    <w:rsid w:val="009832DC"/>
    <w:rsid w:val="0098383B"/>
    <w:rsid w:val="0098408B"/>
    <w:rsid w:val="009846C4"/>
    <w:rsid w:val="00986274"/>
    <w:rsid w:val="00992EC7"/>
    <w:rsid w:val="00993DB9"/>
    <w:rsid w:val="00997EAB"/>
    <w:rsid w:val="009A1763"/>
    <w:rsid w:val="009A1A87"/>
    <w:rsid w:val="009A3358"/>
    <w:rsid w:val="009A47DC"/>
    <w:rsid w:val="009A5F8C"/>
    <w:rsid w:val="009A798A"/>
    <w:rsid w:val="009B43DA"/>
    <w:rsid w:val="009B7329"/>
    <w:rsid w:val="009C063B"/>
    <w:rsid w:val="009C3671"/>
    <w:rsid w:val="009C4888"/>
    <w:rsid w:val="009C5A3B"/>
    <w:rsid w:val="009C6A81"/>
    <w:rsid w:val="009C741C"/>
    <w:rsid w:val="009C7735"/>
    <w:rsid w:val="009C7BFA"/>
    <w:rsid w:val="009D0337"/>
    <w:rsid w:val="009D16F7"/>
    <w:rsid w:val="009D1D06"/>
    <w:rsid w:val="009D6232"/>
    <w:rsid w:val="009D6FB9"/>
    <w:rsid w:val="009D7048"/>
    <w:rsid w:val="009D7559"/>
    <w:rsid w:val="009E0A5B"/>
    <w:rsid w:val="009E0F92"/>
    <w:rsid w:val="009E400E"/>
    <w:rsid w:val="009E5175"/>
    <w:rsid w:val="009E5BAB"/>
    <w:rsid w:val="009E6036"/>
    <w:rsid w:val="009E6152"/>
    <w:rsid w:val="009E6746"/>
    <w:rsid w:val="009E6A98"/>
    <w:rsid w:val="009E70EC"/>
    <w:rsid w:val="009E7C5B"/>
    <w:rsid w:val="009F0F51"/>
    <w:rsid w:val="009F11BC"/>
    <w:rsid w:val="009F1F8A"/>
    <w:rsid w:val="009F3B6D"/>
    <w:rsid w:val="009F5BCD"/>
    <w:rsid w:val="009F61CA"/>
    <w:rsid w:val="009F6C14"/>
    <w:rsid w:val="009F7EE4"/>
    <w:rsid w:val="00A00400"/>
    <w:rsid w:val="00A00676"/>
    <w:rsid w:val="00A01622"/>
    <w:rsid w:val="00A01C6D"/>
    <w:rsid w:val="00A061B8"/>
    <w:rsid w:val="00A102E4"/>
    <w:rsid w:val="00A11688"/>
    <w:rsid w:val="00A132E0"/>
    <w:rsid w:val="00A141F3"/>
    <w:rsid w:val="00A1697D"/>
    <w:rsid w:val="00A17D4A"/>
    <w:rsid w:val="00A20177"/>
    <w:rsid w:val="00A20ED9"/>
    <w:rsid w:val="00A2260A"/>
    <w:rsid w:val="00A27A0D"/>
    <w:rsid w:val="00A31EBC"/>
    <w:rsid w:val="00A32507"/>
    <w:rsid w:val="00A42DA6"/>
    <w:rsid w:val="00A43347"/>
    <w:rsid w:val="00A435A3"/>
    <w:rsid w:val="00A44478"/>
    <w:rsid w:val="00A4459B"/>
    <w:rsid w:val="00A51DF3"/>
    <w:rsid w:val="00A528D5"/>
    <w:rsid w:val="00A52C4C"/>
    <w:rsid w:val="00A52DE9"/>
    <w:rsid w:val="00A533C0"/>
    <w:rsid w:val="00A549D9"/>
    <w:rsid w:val="00A5570B"/>
    <w:rsid w:val="00A55890"/>
    <w:rsid w:val="00A566CB"/>
    <w:rsid w:val="00A5682F"/>
    <w:rsid w:val="00A5768A"/>
    <w:rsid w:val="00A578E6"/>
    <w:rsid w:val="00A60912"/>
    <w:rsid w:val="00A618F8"/>
    <w:rsid w:val="00A62F68"/>
    <w:rsid w:val="00A64992"/>
    <w:rsid w:val="00A65A87"/>
    <w:rsid w:val="00A6625D"/>
    <w:rsid w:val="00A6634B"/>
    <w:rsid w:val="00A664D4"/>
    <w:rsid w:val="00A6711C"/>
    <w:rsid w:val="00A67123"/>
    <w:rsid w:val="00A67AED"/>
    <w:rsid w:val="00A7033E"/>
    <w:rsid w:val="00A724D4"/>
    <w:rsid w:val="00A73C29"/>
    <w:rsid w:val="00A75C51"/>
    <w:rsid w:val="00A773BC"/>
    <w:rsid w:val="00A77E05"/>
    <w:rsid w:val="00A81CFD"/>
    <w:rsid w:val="00A83577"/>
    <w:rsid w:val="00A83777"/>
    <w:rsid w:val="00A841E6"/>
    <w:rsid w:val="00A84BDC"/>
    <w:rsid w:val="00A84BEA"/>
    <w:rsid w:val="00A84C14"/>
    <w:rsid w:val="00A85540"/>
    <w:rsid w:val="00A85565"/>
    <w:rsid w:val="00A85DF8"/>
    <w:rsid w:val="00A93021"/>
    <w:rsid w:val="00A932BE"/>
    <w:rsid w:val="00A939F6"/>
    <w:rsid w:val="00A93A53"/>
    <w:rsid w:val="00A94068"/>
    <w:rsid w:val="00A94864"/>
    <w:rsid w:val="00A94B68"/>
    <w:rsid w:val="00A9596F"/>
    <w:rsid w:val="00A970CE"/>
    <w:rsid w:val="00A97A9E"/>
    <w:rsid w:val="00AA245F"/>
    <w:rsid w:val="00AA43F7"/>
    <w:rsid w:val="00AA59A9"/>
    <w:rsid w:val="00AA6C3E"/>
    <w:rsid w:val="00AA710C"/>
    <w:rsid w:val="00AB2118"/>
    <w:rsid w:val="00AB3D4A"/>
    <w:rsid w:val="00AB434B"/>
    <w:rsid w:val="00AB4A18"/>
    <w:rsid w:val="00AB4B8A"/>
    <w:rsid w:val="00AB5F33"/>
    <w:rsid w:val="00AC2157"/>
    <w:rsid w:val="00AC5031"/>
    <w:rsid w:val="00AC79BC"/>
    <w:rsid w:val="00AD046D"/>
    <w:rsid w:val="00AD2565"/>
    <w:rsid w:val="00AD2E8C"/>
    <w:rsid w:val="00AD41AF"/>
    <w:rsid w:val="00AD6B91"/>
    <w:rsid w:val="00AE0A03"/>
    <w:rsid w:val="00AE0DC9"/>
    <w:rsid w:val="00AE2A81"/>
    <w:rsid w:val="00AE2C76"/>
    <w:rsid w:val="00AE2E34"/>
    <w:rsid w:val="00AE4EE7"/>
    <w:rsid w:val="00AE6C5E"/>
    <w:rsid w:val="00AF13AA"/>
    <w:rsid w:val="00AF24A0"/>
    <w:rsid w:val="00AF4DFD"/>
    <w:rsid w:val="00B0236B"/>
    <w:rsid w:val="00B03795"/>
    <w:rsid w:val="00B04E6B"/>
    <w:rsid w:val="00B10D6A"/>
    <w:rsid w:val="00B10D7C"/>
    <w:rsid w:val="00B1238F"/>
    <w:rsid w:val="00B134A9"/>
    <w:rsid w:val="00B1393A"/>
    <w:rsid w:val="00B13992"/>
    <w:rsid w:val="00B1418D"/>
    <w:rsid w:val="00B15C74"/>
    <w:rsid w:val="00B175B9"/>
    <w:rsid w:val="00B21299"/>
    <w:rsid w:val="00B21857"/>
    <w:rsid w:val="00B23143"/>
    <w:rsid w:val="00B23B4E"/>
    <w:rsid w:val="00B24D58"/>
    <w:rsid w:val="00B27FD8"/>
    <w:rsid w:val="00B329C6"/>
    <w:rsid w:val="00B32FB1"/>
    <w:rsid w:val="00B33862"/>
    <w:rsid w:val="00B3397F"/>
    <w:rsid w:val="00B33A75"/>
    <w:rsid w:val="00B33D57"/>
    <w:rsid w:val="00B37AC0"/>
    <w:rsid w:val="00B4126B"/>
    <w:rsid w:val="00B420CE"/>
    <w:rsid w:val="00B429D8"/>
    <w:rsid w:val="00B42F50"/>
    <w:rsid w:val="00B43C6A"/>
    <w:rsid w:val="00B45274"/>
    <w:rsid w:val="00B46E7A"/>
    <w:rsid w:val="00B4790E"/>
    <w:rsid w:val="00B5066F"/>
    <w:rsid w:val="00B507E4"/>
    <w:rsid w:val="00B50D4A"/>
    <w:rsid w:val="00B51299"/>
    <w:rsid w:val="00B54623"/>
    <w:rsid w:val="00B552D3"/>
    <w:rsid w:val="00B55F0C"/>
    <w:rsid w:val="00B5797E"/>
    <w:rsid w:val="00B61E73"/>
    <w:rsid w:val="00B63526"/>
    <w:rsid w:val="00B65AAC"/>
    <w:rsid w:val="00B672B2"/>
    <w:rsid w:val="00B67F18"/>
    <w:rsid w:val="00B7301D"/>
    <w:rsid w:val="00B7502F"/>
    <w:rsid w:val="00B75A06"/>
    <w:rsid w:val="00B76461"/>
    <w:rsid w:val="00B77708"/>
    <w:rsid w:val="00B809B5"/>
    <w:rsid w:val="00B82918"/>
    <w:rsid w:val="00B83120"/>
    <w:rsid w:val="00B8381A"/>
    <w:rsid w:val="00B8438F"/>
    <w:rsid w:val="00B85D4A"/>
    <w:rsid w:val="00B85DA0"/>
    <w:rsid w:val="00B91E26"/>
    <w:rsid w:val="00B921D5"/>
    <w:rsid w:val="00B93904"/>
    <w:rsid w:val="00B94003"/>
    <w:rsid w:val="00B95D26"/>
    <w:rsid w:val="00B96C90"/>
    <w:rsid w:val="00BA0AFA"/>
    <w:rsid w:val="00BA15CB"/>
    <w:rsid w:val="00BA2CEE"/>
    <w:rsid w:val="00BA4B9D"/>
    <w:rsid w:val="00BA7D97"/>
    <w:rsid w:val="00BB05A3"/>
    <w:rsid w:val="00BB17D5"/>
    <w:rsid w:val="00BB2262"/>
    <w:rsid w:val="00BB4EB0"/>
    <w:rsid w:val="00BB7108"/>
    <w:rsid w:val="00BC1893"/>
    <w:rsid w:val="00BC5BD1"/>
    <w:rsid w:val="00BC6290"/>
    <w:rsid w:val="00BC62E4"/>
    <w:rsid w:val="00BC65DA"/>
    <w:rsid w:val="00BD09FD"/>
    <w:rsid w:val="00BD13F2"/>
    <w:rsid w:val="00BD1955"/>
    <w:rsid w:val="00BD2D7A"/>
    <w:rsid w:val="00BD3EB0"/>
    <w:rsid w:val="00BD480A"/>
    <w:rsid w:val="00BD4C1A"/>
    <w:rsid w:val="00BD5246"/>
    <w:rsid w:val="00BD6AFD"/>
    <w:rsid w:val="00BE386D"/>
    <w:rsid w:val="00BE5C65"/>
    <w:rsid w:val="00BE6446"/>
    <w:rsid w:val="00BE7A6D"/>
    <w:rsid w:val="00BF215C"/>
    <w:rsid w:val="00BF22B3"/>
    <w:rsid w:val="00BF4C5C"/>
    <w:rsid w:val="00BF6A0E"/>
    <w:rsid w:val="00BF6AB8"/>
    <w:rsid w:val="00C01453"/>
    <w:rsid w:val="00C01B1D"/>
    <w:rsid w:val="00C025E7"/>
    <w:rsid w:val="00C03864"/>
    <w:rsid w:val="00C07C5B"/>
    <w:rsid w:val="00C100F0"/>
    <w:rsid w:val="00C11C92"/>
    <w:rsid w:val="00C11E64"/>
    <w:rsid w:val="00C12C5D"/>
    <w:rsid w:val="00C13C8D"/>
    <w:rsid w:val="00C14679"/>
    <w:rsid w:val="00C1479A"/>
    <w:rsid w:val="00C21BD2"/>
    <w:rsid w:val="00C22280"/>
    <w:rsid w:val="00C23A87"/>
    <w:rsid w:val="00C24570"/>
    <w:rsid w:val="00C26152"/>
    <w:rsid w:val="00C26C04"/>
    <w:rsid w:val="00C30681"/>
    <w:rsid w:val="00C3144C"/>
    <w:rsid w:val="00C31746"/>
    <w:rsid w:val="00C34008"/>
    <w:rsid w:val="00C353F3"/>
    <w:rsid w:val="00C364C9"/>
    <w:rsid w:val="00C36973"/>
    <w:rsid w:val="00C40EAA"/>
    <w:rsid w:val="00C411AD"/>
    <w:rsid w:val="00C4254F"/>
    <w:rsid w:val="00C4472E"/>
    <w:rsid w:val="00C44B4F"/>
    <w:rsid w:val="00C50EFD"/>
    <w:rsid w:val="00C50EFF"/>
    <w:rsid w:val="00C5338C"/>
    <w:rsid w:val="00C54AFC"/>
    <w:rsid w:val="00C568C1"/>
    <w:rsid w:val="00C5712D"/>
    <w:rsid w:val="00C632F0"/>
    <w:rsid w:val="00C6352E"/>
    <w:rsid w:val="00C662FF"/>
    <w:rsid w:val="00C66E45"/>
    <w:rsid w:val="00C70BD5"/>
    <w:rsid w:val="00C72B6A"/>
    <w:rsid w:val="00C75874"/>
    <w:rsid w:val="00C76603"/>
    <w:rsid w:val="00C76FE0"/>
    <w:rsid w:val="00C77049"/>
    <w:rsid w:val="00C82DAD"/>
    <w:rsid w:val="00C8344A"/>
    <w:rsid w:val="00C84C66"/>
    <w:rsid w:val="00C85DD0"/>
    <w:rsid w:val="00C870B9"/>
    <w:rsid w:val="00C87204"/>
    <w:rsid w:val="00C94AA2"/>
    <w:rsid w:val="00CA0624"/>
    <w:rsid w:val="00CA0DF4"/>
    <w:rsid w:val="00CA12BE"/>
    <w:rsid w:val="00CA25BA"/>
    <w:rsid w:val="00CB0FBA"/>
    <w:rsid w:val="00CB131F"/>
    <w:rsid w:val="00CB169E"/>
    <w:rsid w:val="00CB6E8C"/>
    <w:rsid w:val="00CC0F2D"/>
    <w:rsid w:val="00CC13AF"/>
    <w:rsid w:val="00CC3307"/>
    <w:rsid w:val="00CC4153"/>
    <w:rsid w:val="00CC52FD"/>
    <w:rsid w:val="00CC6312"/>
    <w:rsid w:val="00CC7E70"/>
    <w:rsid w:val="00CD23B1"/>
    <w:rsid w:val="00CD624A"/>
    <w:rsid w:val="00CD6347"/>
    <w:rsid w:val="00CE006E"/>
    <w:rsid w:val="00CE1D06"/>
    <w:rsid w:val="00CE31BA"/>
    <w:rsid w:val="00CE36AA"/>
    <w:rsid w:val="00CE5209"/>
    <w:rsid w:val="00CE5B96"/>
    <w:rsid w:val="00CE644D"/>
    <w:rsid w:val="00CE6494"/>
    <w:rsid w:val="00CE6FE2"/>
    <w:rsid w:val="00CE7FF6"/>
    <w:rsid w:val="00CF2B8E"/>
    <w:rsid w:val="00CF32D6"/>
    <w:rsid w:val="00CF37A1"/>
    <w:rsid w:val="00CF3C2A"/>
    <w:rsid w:val="00CF4825"/>
    <w:rsid w:val="00CF48C8"/>
    <w:rsid w:val="00CF5675"/>
    <w:rsid w:val="00CF5B51"/>
    <w:rsid w:val="00CF5C32"/>
    <w:rsid w:val="00CF6DED"/>
    <w:rsid w:val="00CF77A4"/>
    <w:rsid w:val="00D00948"/>
    <w:rsid w:val="00D01903"/>
    <w:rsid w:val="00D02C98"/>
    <w:rsid w:val="00D04E99"/>
    <w:rsid w:val="00D050F8"/>
    <w:rsid w:val="00D05947"/>
    <w:rsid w:val="00D05EB9"/>
    <w:rsid w:val="00D05ECC"/>
    <w:rsid w:val="00D07D92"/>
    <w:rsid w:val="00D127A0"/>
    <w:rsid w:val="00D13054"/>
    <w:rsid w:val="00D164FB"/>
    <w:rsid w:val="00D17821"/>
    <w:rsid w:val="00D17D29"/>
    <w:rsid w:val="00D2028C"/>
    <w:rsid w:val="00D21054"/>
    <w:rsid w:val="00D23B9C"/>
    <w:rsid w:val="00D23C02"/>
    <w:rsid w:val="00D24253"/>
    <w:rsid w:val="00D2443E"/>
    <w:rsid w:val="00D247B4"/>
    <w:rsid w:val="00D272B9"/>
    <w:rsid w:val="00D2788E"/>
    <w:rsid w:val="00D30B62"/>
    <w:rsid w:val="00D30F93"/>
    <w:rsid w:val="00D32623"/>
    <w:rsid w:val="00D33497"/>
    <w:rsid w:val="00D33977"/>
    <w:rsid w:val="00D339E8"/>
    <w:rsid w:val="00D33C80"/>
    <w:rsid w:val="00D341E5"/>
    <w:rsid w:val="00D3434B"/>
    <w:rsid w:val="00D355B9"/>
    <w:rsid w:val="00D36A84"/>
    <w:rsid w:val="00D36B95"/>
    <w:rsid w:val="00D370CC"/>
    <w:rsid w:val="00D4492F"/>
    <w:rsid w:val="00D477A3"/>
    <w:rsid w:val="00D501D5"/>
    <w:rsid w:val="00D51A93"/>
    <w:rsid w:val="00D5490A"/>
    <w:rsid w:val="00D54B53"/>
    <w:rsid w:val="00D54D03"/>
    <w:rsid w:val="00D61CC2"/>
    <w:rsid w:val="00D61E86"/>
    <w:rsid w:val="00D62EF3"/>
    <w:rsid w:val="00D62F01"/>
    <w:rsid w:val="00D64B22"/>
    <w:rsid w:val="00D651D9"/>
    <w:rsid w:val="00D65722"/>
    <w:rsid w:val="00D659AE"/>
    <w:rsid w:val="00D6792A"/>
    <w:rsid w:val="00D719AE"/>
    <w:rsid w:val="00D71EAF"/>
    <w:rsid w:val="00D73C94"/>
    <w:rsid w:val="00D76283"/>
    <w:rsid w:val="00D8108D"/>
    <w:rsid w:val="00D82E25"/>
    <w:rsid w:val="00D8361A"/>
    <w:rsid w:val="00D8500E"/>
    <w:rsid w:val="00D85990"/>
    <w:rsid w:val="00D86141"/>
    <w:rsid w:val="00D87614"/>
    <w:rsid w:val="00D9253A"/>
    <w:rsid w:val="00D96DF8"/>
    <w:rsid w:val="00D97017"/>
    <w:rsid w:val="00D97585"/>
    <w:rsid w:val="00DA17E4"/>
    <w:rsid w:val="00DA480E"/>
    <w:rsid w:val="00DA5CD8"/>
    <w:rsid w:val="00DA6053"/>
    <w:rsid w:val="00DA6284"/>
    <w:rsid w:val="00DB219D"/>
    <w:rsid w:val="00DB4B39"/>
    <w:rsid w:val="00DB4EE9"/>
    <w:rsid w:val="00DB6761"/>
    <w:rsid w:val="00DB6F77"/>
    <w:rsid w:val="00DB7706"/>
    <w:rsid w:val="00DC2283"/>
    <w:rsid w:val="00DC2E18"/>
    <w:rsid w:val="00DC3D0C"/>
    <w:rsid w:val="00DC4824"/>
    <w:rsid w:val="00DC74F7"/>
    <w:rsid w:val="00DC765B"/>
    <w:rsid w:val="00DC780D"/>
    <w:rsid w:val="00DC7B2A"/>
    <w:rsid w:val="00DC7CC3"/>
    <w:rsid w:val="00DD24CB"/>
    <w:rsid w:val="00DD3621"/>
    <w:rsid w:val="00DD5AFC"/>
    <w:rsid w:val="00DD67CA"/>
    <w:rsid w:val="00DE03CA"/>
    <w:rsid w:val="00DE1393"/>
    <w:rsid w:val="00DE4B08"/>
    <w:rsid w:val="00DF3030"/>
    <w:rsid w:val="00DF31F9"/>
    <w:rsid w:val="00DF440B"/>
    <w:rsid w:val="00DF7903"/>
    <w:rsid w:val="00E031DF"/>
    <w:rsid w:val="00E0433C"/>
    <w:rsid w:val="00E0755A"/>
    <w:rsid w:val="00E07581"/>
    <w:rsid w:val="00E10A0E"/>
    <w:rsid w:val="00E1688B"/>
    <w:rsid w:val="00E16D84"/>
    <w:rsid w:val="00E2006E"/>
    <w:rsid w:val="00E209DC"/>
    <w:rsid w:val="00E20C11"/>
    <w:rsid w:val="00E23715"/>
    <w:rsid w:val="00E24CCB"/>
    <w:rsid w:val="00E2540A"/>
    <w:rsid w:val="00E2556A"/>
    <w:rsid w:val="00E2579A"/>
    <w:rsid w:val="00E278A8"/>
    <w:rsid w:val="00E33184"/>
    <w:rsid w:val="00E34481"/>
    <w:rsid w:val="00E4129E"/>
    <w:rsid w:val="00E41823"/>
    <w:rsid w:val="00E418E1"/>
    <w:rsid w:val="00E430F0"/>
    <w:rsid w:val="00E436B7"/>
    <w:rsid w:val="00E45EA4"/>
    <w:rsid w:val="00E501AF"/>
    <w:rsid w:val="00E5394E"/>
    <w:rsid w:val="00E55B41"/>
    <w:rsid w:val="00E57207"/>
    <w:rsid w:val="00E579B9"/>
    <w:rsid w:val="00E57AE7"/>
    <w:rsid w:val="00E617DA"/>
    <w:rsid w:val="00E62DBC"/>
    <w:rsid w:val="00E62EF6"/>
    <w:rsid w:val="00E63BFB"/>
    <w:rsid w:val="00E65DE5"/>
    <w:rsid w:val="00E66A7E"/>
    <w:rsid w:val="00E66DEF"/>
    <w:rsid w:val="00E72435"/>
    <w:rsid w:val="00E73509"/>
    <w:rsid w:val="00E74CB1"/>
    <w:rsid w:val="00E76918"/>
    <w:rsid w:val="00E815AA"/>
    <w:rsid w:val="00E84258"/>
    <w:rsid w:val="00E85061"/>
    <w:rsid w:val="00E8596C"/>
    <w:rsid w:val="00E85D71"/>
    <w:rsid w:val="00E87B2B"/>
    <w:rsid w:val="00E90F43"/>
    <w:rsid w:val="00E93246"/>
    <w:rsid w:val="00E93912"/>
    <w:rsid w:val="00E93C0C"/>
    <w:rsid w:val="00E93C65"/>
    <w:rsid w:val="00E974C4"/>
    <w:rsid w:val="00E97B12"/>
    <w:rsid w:val="00EA0ECD"/>
    <w:rsid w:val="00EA14F2"/>
    <w:rsid w:val="00EA1919"/>
    <w:rsid w:val="00EA28D9"/>
    <w:rsid w:val="00EA2F30"/>
    <w:rsid w:val="00EA2F7C"/>
    <w:rsid w:val="00EA5F3A"/>
    <w:rsid w:val="00EA7441"/>
    <w:rsid w:val="00EA7AC9"/>
    <w:rsid w:val="00EB0BA8"/>
    <w:rsid w:val="00EB1DF5"/>
    <w:rsid w:val="00EB36FF"/>
    <w:rsid w:val="00EB562B"/>
    <w:rsid w:val="00EB5CB1"/>
    <w:rsid w:val="00EC172E"/>
    <w:rsid w:val="00EC1773"/>
    <w:rsid w:val="00EC2373"/>
    <w:rsid w:val="00ED0EB4"/>
    <w:rsid w:val="00ED5565"/>
    <w:rsid w:val="00ED7759"/>
    <w:rsid w:val="00EE1449"/>
    <w:rsid w:val="00EE277D"/>
    <w:rsid w:val="00EE2FCB"/>
    <w:rsid w:val="00EE339E"/>
    <w:rsid w:val="00EE3633"/>
    <w:rsid w:val="00EE4465"/>
    <w:rsid w:val="00EE5109"/>
    <w:rsid w:val="00EE63F7"/>
    <w:rsid w:val="00EE6D4D"/>
    <w:rsid w:val="00EE6D8A"/>
    <w:rsid w:val="00EE7D5B"/>
    <w:rsid w:val="00EE7FB9"/>
    <w:rsid w:val="00EF00D9"/>
    <w:rsid w:val="00EF02A3"/>
    <w:rsid w:val="00EF14C3"/>
    <w:rsid w:val="00EF26CB"/>
    <w:rsid w:val="00EF6E00"/>
    <w:rsid w:val="00EF718B"/>
    <w:rsid w:val="00F00DB9"/>
    <w:rsid w:val="00F04D88"/>
    <w:rsid w:val="00F07FE3"/>
    <w:rsid w:val="00F11FD0"/>
    <w:rsid w:val="00F14D22"/>
    <w:rsid w:val="00F1513D"/>
    <w:rsid w:val="00F212D8"/>
    <w:rsid w:val="00F2135F"/>
    <w:rsid w:val="00F2267B"/>
    <w:rsid w:val="00F255BE"/>
    <w:rsid w:val="00F2644B"/>
    <w:rsid w:val="00F302D0"/>
    <w:rsid w:val="00F30314"/>
    <w:rsid w:val="00F30BE2"/>
    <w:rsid w:val="00F32481"/>
    <w:rsid w:val="00F3266C"/>
    <w:rsid w:val="00F35EFC"/>
    <w:rsid w:val="00F427F9"/>
    <w:rsid w:val="00F42D20"/>
    <w:rsid w:val="00F42E3E"/>
    <w:rsid w:val="00F50533"/>
    <w:rsid w:val="00F52323"/>
    <w:rsid w:val="00F53CF2"/>
    <w:rsid w:val="00F545C5"/>
    <w:rsid w:val="00F55E9E"/>
    <w:rsid w:val="00F56345"/>
    <w:rsid w:val="00F57DFF"/>
    <w:rsid w:val="00F61640"/>
    <w:rsid w:val="00F61DCC"/>
    <w:rsid w:val="00F62074"/>
    <w:rsid w:val="00F620B1"/>
    <w:rsid w:val="00F64121"/>
    <w:rsid w:val="00F65BEA"/>
    <w:rsid w:val="00F65E4F"/>
    <w:rsid w:val="00F70C9A"/>
    <w:rsid w:val="00F74234"/>
    <w:rsid w:val="00F75E46"/>
    <w:rsid w:val="00F804F8"/>
    <w:rsid w:val="00F8066C"/>
    <w:rsid w:val="00F810C8"/>
    <w:rsid w:val="00F81475"/>
    <w:rsid w:val="00F83EB6"/>
    <w:rsid w:val="00F91F93"/>
    <w:rsid w:val="00F92F3E"/>
    <w:rsid w:val="00F9364B"/>
    <w:rsid w:val="00F94F4A"/>
    <w:rsid w:val="00F9530A"/>
    <w:rsid w:val="00F9544B"/>
    <w:rsid w:val="00F956B5"/>
    <w:rsid w:val="00F96791"/>
    <w:rsid w:val="00FA1BAB"/>
    <w:rsid w:val="00FA5BED"/>
    <w:rsid w:val="00FA618A"/>
    <w:rsid w:val="00FB0686"/>
    <w:rsid w:val="00FB20F1"/>
    <w:rsid w:val="00FB485F"/>
    <w:rsid w:val="00FB6481"/>
    <w:rsid w:val="00FB675E"/>
    <w:rsid w:val="00FB680E"/>
    <w:rsid w:val="00FB6EFC"/>
    <w:rsid w:val="00FB74C5"/>
    <w:rsid w:val="00FC0579"/>
    <w:rsid w:val="00FC314E"/>
    <w:rsid w:val="00FC382B"/>
    <w:rsid w:val="00FC3A2E"/>
    <w:rsid w:val="00FC4AF6"/>
    <w:rsid w:val="00FC69B6"/>
    <w:rsid w:val="00FD3796"/>
    <w:rsid w:val="00FD6A01"/>
    <w:rsid w:val="00FD6BFA"/>
    <w:rsid w:val="00FE084E"/>
    <w:rsid w:val="00FE28EF"/>
    <w:rsid w:val="00FE3171"/>
    <w:rsid w:val="00FE3376"/>
    <w:rsid w:val="00FE4CE7"/>
    <w:rsid w:val="00FE65AC"/>
    <w:rsid w:val="00FE6AD7"/>
    <w:rsid w:val="00FF0408"/>
    <w:rsid w:val="00FF67A1"/>
    <w:rsid w:val="00FF68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2E6616"/>
  <w15:chartTrackingRefBased/>
  <w15:docId w15:val="{AF6B9FE7-F93F-4B66-A2FA-57932862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90A55"/>
    <w:pPr>
      <w:spacing w:after="200" w:line="276" w:lineRule="auto"/>
    </w:pPr>
    <w:rPr>
      <w:sz w:val="22"/>
      <w:szCs w:val="22"/>
      <w:lang w:eastAsia="en-US"/>
    </w:rPr>
  </w:style>
  <w:style w:type="paragraph" w:styleId="Nadpis1">
    <w:name w:val="heading 1"/>
    <w:basedOn w:val="Normlny"/>
    <w:next w:val="Normlny"/>
    <w:link w:val="Nadpis1Char"/>
    <w:uiPriority w:val="9"/>
    <w:qFormat/>
    <w:rsid w:val="00890A55"/>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y"/>
    <w:next w:val="Normlny"/>
    <w:link w:val="Nadpis2Char"/>
    <w:uiPriority w:val="9"/>
    <w:semiHidden/>
    <w:unhideWhenUsed/>
    <w:qFormat/>
    <w:rsid w:val="003A6CF1"/>
    <w:pPr>
      <w:keepNext/>
      <w:spacing w:before="240" w:after="60"/>
      <w:outlineLvl w:val="1"/>
    </w:pPr>
    <w:rPr>
      <w:rFonts w:ascii="Calibri Light" w:eastAsia="Times New Roman" w:hAnsi="Calibri Light"/>
      <w:b/>
      <w:bCs/>
      <w:i/>
      <w:iCs/>
      <w:sz w:val="28"/>
      <w:szCs w:val="28"/>
    </w:rPr>
  </w:style>
  <w:style w:type="paragraph" w:styleId="Nadpis5">
    <w:name w:val="heading 5"/>
    <w:basedOn w:val="Normlny"/>
    <w:next w:val="Normlny"/>
    <w:link w:val="Nadpis5Char"/>
    <w:uiPriority w:val="99"/>
    <w:qFormat/>
    <w:rsid w:val="00890A55"/>
    <w:pPr>
      <w:keepNext/>
      <w:spacing w:after="0" w:line="240" w:lineRule="auto"/>
      <w:jc w:val="center"/>
      <w:outlineLvl w:val="4"/>
    </w:pPr>
    <w:rPr>
      <w:rFonts w:ascii="Times New Roman" w:hAnsi="Times New Roman"/>
      <w:b/>
      <w:sz w:val="28"/>
      <w:szCs w:val="20"/>
      <w:lang w:val="en-US"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890A55"/>
    <w:rPr>
      <w:rFonts w:ascii="Cambria" w:eastAsia="Times New Roman" w:hAnsi="Cambria" w:cs="Times New Roman"/>
      <w:b/>
      <w:bCs/>
      <w:color w:val="365F91"/>
      <w:sz w:val="28"/>
      <w:szCs w:val="28"/>
    </w:rPr>
  </w:style>
  <w:style w:type="character" w:customStyle="1" w:styleId="Nadpis2Char">
    <w:name w:val="Nadpis 2 Char"/>
    <w:link w:val="Nadpis2"/>
    <w:rsid w:val="003A6CF1"/>
    <w:rPr>
      <w:rFonts w:ascii="Calibri Light" w:eastAsia="Times New Roman" w:hAnsi="Calibri Light" w:cs="Times New Roman"/>
      <w:b/>
      <w:bCs/>
      <w:i/>
      <w:iCs/>
      <w:sz w:val="28"/>
      <w:szCs w:val="28"/>
      <w:lang w:eastAsia="en-US"/>
    </w:rPr>
  </w:style>
  <w:style w:type="character" w:customStyle="1" w:styleId="Nadpis5Char">
    <w:name w:val="Nadpis 5 Char"/>
    <w:link w:val="Nadpis5"/>
    <w:uiPriority w:val="99"/>
    <w:rsid w:val="00890A55"/>
    <w:rPr>
      <w:rFonts w:ascii="Times New Roman" w:eastAsia="Calibri" w:hAnsi="Times New Roman" w:cs="Times New Roman"/>
      <w:b/>
      <w:sz w:val="28"/>
      <w:szCs w:val="20"/>
      <w:lang w:val="en-US" w:eastAsia="cs-CZ"/>
    </w:rPr>
  </w:style>
  <w:style w:type="paragraph" w:styleId="Zarkazkladnhotextu2">
    <w:name w:val="Body Text Indent 2"/>
    <w:basedOn w:val="Normlny"/>
    <w:link w:val="Zarkazkladnhotextu2Char"/>
    <w:uiPriority w:val="99"/>
    <w:rsid w:val="00890A55"/>
    <w:pPr>
      <w:spacing w:after="0" w:line="240" w:lineRule="auto"/>
      <w:ind w:left="360"/>
      <w:jc w:val="both"/>
    </w:pPr>
    <w:rPr>
      <w:rFonts w:ascii="Times New Roman" w:hAnsi="Times New Roman"/>
      <w:sz w:val="24"/>
      <w:szCs w:val="20"/>
      <w:lang w:val="en-US" w:eastAsia="cs-CZ"/>
    </w:rPr>
  </w:style>
  <w:style w:type="character" w:customStyle="1" w:styleId="Zarkazkladnhotextu2Char">
    <w:name w:val="Zarážka základného textu 2 Char"/>
    <w:link w:val="Zarkazkladnhotextu2"/>
    <w:uiPriority w:val="99"/>
    <w:rsid w:val="00890A55"/>
    <w:rPr>
      <w:rFonts w:ascii="Times New Roman" w:eastAsia="Calibri" w:hAnsi="Times New Roman" w:cs="Times New Roman"/>
      <w:sz w:val="24"/>
      <w:szCs w:val="20"/>
      <w:lang w:val="en-US" w:eastAsia="cs-CZ"/>
    </w:rPr>
  </w:style>
  <w:style w:type="paragraph" w:styleId="Hlavika">
    <w:name w:val="header"/>
    <w:basedOn w:val="Normlny"/>
    <w:link w:val="HlavikaChar"/>
    <w:rsid w:val="00890A55"/>
    <w:pPr>
      <w:tabs>
        <w:tab w:val="center" w:pos="4536"/>
        <w:tab w:val="right" w:pos="9072"/>
      </w:tabs>
      <w:spacing w:after="0" w:line="240" w:lineRule="auto"/>
    </w:pPr>
    <w:rPr>
      <w:rFonts w:ascii="Times New Roman" w:hAnsi="Times New Roman"/>
      <w:sz w:val="24"/>
      <w:szCs w:val="20"/>
      <w:lang w:val="en-US" w:eastAsia="cs-CZ"/>
    </w:rPr>
  </w:style>
  <w:style w:type="character" w:customStyle="1" w:styleId="HlavikaChar">
    <w:name w:val="Hlavička Char"/>
    <w:link w:val="Hlavika"/>
    <w:uiPriority w:val="99"/>
    <w:rsid w:val="00890A55"/>
    <w:rPr>
      <w:rFonts w:ascii="Times New Roman" w:eastAsia="Calibri" w:hAnsi="Times New Roman" w:cs="Times New Roman"/>
      <w:sz w:val="24"/>
      <w:szCs w:val="20"/>
      <w:lang w:val="en-US" w:eastAsia="cs-CZ"/>
    </w:rPr>
  </w:style>
  <w:style w:type="paragraph" w:styleId="Pta">
    <w:name w:val="footer"/>
    <w:basedOn w:val="Normlny"/>
    <w:link w:val="PtaChar"/>
    <w:uiPriority w:val="99"/>
    <w:rsid w:val="00890A55"/>
    <w:pPr>
      <w:tabs>
        <w:tab w:val="center" w:pos="4536"/>
        <w:tab w:val="right" w:pos="9072"/>
      </w:tabs>
      <w:spacing w:after="0" w:line="240" w:lineRule="auto"/>
    </w:pPr>
    <w:rPr>
      <w:rFonts w:ascii="Times New Roman" w:hAnsi="Times New Roman"/>
      <w:sz w:val="24"/>
      <w:szCs w:val="20"/>
      <w:lang w:val="en-US" w:eastAsia="cs-CZ"/>
    </w:rPr>
  </w:style>
  <w:style w:type="character" w:customStyle="1" w:styleId="PtaChar">
    <w:name w:val="Päta Char"/>
    <w:link w:val="Pta"/>
    <w:uiPriority w:val="99"/>
    <w:rsid w:val="00890A55"/>
    <w:rPr>
      <w:rFonts w:ascii="Times New Roman" w:eastAsia="Calibri" w:hAnsi="Times New Roman" w:cs="Times New Roman"/>
      <w:sz w:val="24"/>
      <w:szCs w:val="20"/>
      <w:lang w:val="en-US" w:eastAsia="cs-CZ"/>
    </w:rPr>
  </w:style>
  <w:style w:type="paragraph" w:styleId="Textpoznmkypodiarou">
    <w:name w:val="footnote text"/>
    <w:basedOn w:val="Normlny"/>
    <w:link w:val="TextpoznmkypodiarouChar"/>
    <w:uiPriority w:val="99"/>
    <w:semiHidden/>
    <w:rsid w:val="00890A55"/>
    <w:pPr>
      <w:spacing w:after="0" w:line="240" w:lineRule="auto"/>
    </w:pPr>
    <w:rPr>
      <w:rFonts w:ascii="Times New Roman" w:hAnsi="Times New Roman"/>
      <w:sz w:val="20"/>
      <w:szCs w:val="20"/>
      <w:lang w:val="en-US" w:eastAsia="cs-CZ"/>
    </w:rPr>
  </w:style>
  <w:style w:type="character" w:customStyle="1" w:styleId="TextpoznmkypodiarouChar">
    <w:name w:val="Text poznámky pod čiarou Char"/>
    <w:link w:val="Textpoznmkypodiarou"/>
    <w:uiPriority w:val="99"/>
    <w:semiHidden/>
    <w:rsid w:val="00890A55"/>
    <w:rPr>
      <w:rFonts w:ascii="Times New Roman" w:eastAsia="Calibri" w:hAnsi="Times New Roman" w:cs="Times New Roman"/>
      <w:sz w:val="20"/>
      <w:szCs w:val="20"/>
      <w:lang w:val="en-US" w:eastAsia="cs-CZ"/>
    </w:rPr>
  </w:style>
  <w:style w:type="character" w:styleId="Odkaznapoznmkupodiarou">
    <w:name w:val="footnote reference"/>
    <w:uiPriority w:val="99"/>
    <w:semiHidden/>
    <w:rsid w:val="00890A55"/>
    <w:rPr>
      <w:rFonts w:cs="Times New Roman"/>
      <w:vertAlign w:val="superscript"/>
    </w:rPr>
  </w:style>
  <w:style w:type="paragraph" w:styleId="Obsah2">
    <w:name w:val="toc 2"/>
    <w:basedOn w:val="Normlny"/>
    <w:next w:val="Normlny"/>
    <w:uiPriority w:val="39"/>
    <w:rsid w:val="00890A55"/>
    <w:pPr>
      <w:spacing w:after="0" w:line="240" w:lineRule="auto"/>
      <w:ind w:left="240"/>
    </w:pPr>
    <w:rPr>
      <w:rFonts w:ascii="Arial" w:eastAsia="Times New Roman" w:hAnsi="Arial"/>
      <w:sz w:val="18"/>
      <w:szCs w:val="18"/>
      <w:lang w:eastAsia="sk-SK"/>
    </w:rPr>
  </w:style>
  <w:style w:type="paragraph" w:styleId="Obsah1">
    <w:name w:val="toc 1"/>
    <w:basedOn w:val="Normlny"/>
    <w:next w:val="Normlny"/>
    <w:uiPriority w:val="39"/>
    <w:rsid w:val="00890A55"/>
    <w:pPr>
      <w:spacing w:before="240" w:after="0" w:line="240" w:lineRule="auto"/>
    </w:pPr>
    <w:rPr>
      <w:rFonts w:ascii="Arial" w:eastAsia="Times New Roman" w:hAnsi="Arial"/>
      <w:b/>
      <w:bCs/>
      <w:caps/>
      <w:sz w:val="16"/>
      <w:szCs w:val="20"/>
      <w:lang w:eastAsia="sk-SK"/>
    </w:rPr>
  </w:style>
  <w:style w:type="character" w:styleId="Hypertextovprepojenie">
    <w:name w:val="Hyperlink"/>
    <w:uiPriority w:val="99"/>
    <w:rsid w:val="00890A55"/>
    <w:rPr>
      <w:rFonts w:cs="Times New Roman"/>
      <w:color w:val="0000FF"/>
      <w:u w:val="single"/>
    </w:rPr>
  </w:style>
  <w:style w:type="character" w:customStyle="1" w:styleId="tlNadpis5Arial11ptNiejeTunChar">
    <w:name w:val="Štýl Nadpis 5 + Arial 11 pt Nie je Tučné Char"/>
    <w:uiPriority w:val="99"/>
    <w:rsid w:val="00890A55"/>
    <w:rPr>
      <w:rFonts w:ascii="Arial" w:hAnsi="Arial"/>
      <w:b/>
      <w:color w:val="808080"/>
      <w:sz w:val="28"/>
      <w:lang w:val="sk-SK" w:eastAsia="sk-SK"/>
    </w:rPr>
  </w:style>
  <w:style w:type="paragraph" w:customStyle="1" w:styleId="tlNadpis1Arial16ptTunVetkypsmenvekVavo">
    <w:name w:val="Štýl Nadpis 1 + Arial 16 pt Tučné Všetky písmená veľké Vľavo ..."/>
    <w:basedOn w:val="Nadpis1"/>
    <w:uiPriority w:val="99"/>
    <w:rsid w:val="00890A55"/>
    <w:pPr>
      <w:keepLines w:val="0"/>
      <w:spacing w:before="0" w:after="180" w:line="240" w:lineRule="auto"/>
      <w:jc w:val="center"/>
    </w:pPr>
    <w:rPr>
      <w:rFonts w:ascii="Arial" w:eastAsia="Calibri" w:hAnsi="Arial"/>
      <w:caps/>
      <w:color w:val="auto"/>
      <w:kern w:val="28"/>
      <w:sz w:val="24"/>
      <w:szCs w:val="20"/>
      <w:lang w:val="en-US" w:eastAsia="cs-CZ"/>
    </w:rPr>
  </w:style>
  <w:style w:type="paragraph" w:customStyle="1" w:styleId="tltlNadpis2Arial14ptNiejeTunVetkypsmenvek">
    <w:name w:val="Štýl Štýl Nadpis 2 + Arial 14 pt Nie je Tučné Všetky písmená veľké..."/>
    <w:basedOn w:val="Normlny"/>
    <w:uiPriority w:val="99"/>
    <w:rsid w:val="00890A55"/>
    <w:pPr>
      <w:keepNext/>
      <w:numPr>
        <w:ilvl w:val="1"/>
        <w:numId w:val="2"/>
      </w:numPr>
      <w:spacing w:before="120" w:after="120" w:line="240" w:lineRule="auto"/>
      <w:outlineLvl w:val="1"/>
    </w:pPr>
    <w:rPr>
      <w:rFonts w:ascii="Arial" w:eastAsia="Times New Roman" w:hAnsi="Arial"/>
      <w:b/>
      <w:caps/>
      <w:szCs w:val="20"/>
      <w:lang w:eastAsia="sk-SK"/>
    </w:rPr>
  </w:style>
  <w:style w:type="paragraph" w:styleId="Odsekzoznamu">
    <w:name w:val="List Paragraph"/>
    <w:basedOn w:val="Normlny"/>
    <w:uiPriority w:val="34"/>
    <w:qFormat/>
    <w:rsid w:val="00890A55"/>
    <w:pPr>
      <w:spacing w:after="0" w:line="240" w:lineRule="auto"/>
      <w:ind w:left="720"/>
      <w:contextualSpacing/>
    </w:pPr>
    <w:rPr>
      <w:rFonts w:ascii="Times New Roman" w:hAnsi="Times New Roman"/>
      <w:sz w:val="24"/>
    </w:rPr>
  </w:style>
  <w:style w:type="paragraph" w:styleId="Textbubliny">
    <w:name w:val="Balloon Text"/>
    <w:basedOn w:val="Normlny"/>
    <w:link w:val="TextbublinyChar"/>
    <w:uiPriority w:val="99"/>
    <w:semiHidden/>
    <w:unhideWhenUsed/>
    <w:rsid w:val="00890A55"/>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90A55"/>
    <w:rPr>
      <w:rFonts w:ascii="Tahoma" w:eastAsia="Calibri" w:hAnsi="Tahoma" w:cs="Tahoma"/>
      <w:sz w:val="16"/>
      <w:szCs w:val="16"/>
    </w:rPr>
  </w:style>
  <w:style w:type="character" w:customStyle="1" w:styleId="apple-converted-space">
    <w:name w:val="apple-converted-space"/>
    <w:basedOn w:val="Predvolenpsmoodseku"/>
    <w:rsid w:val="00890A55"/>
  </w:style>
  <w:style w:type="character" w:customStyle="1" w:styleId="HlavikaChar1">
    <w:name w:val="Hlavička Char1"/>
    <w:aliases w:val="Hlavička Char Char"/>
    <w:rsid w:val="003C15EA"/>
    <w:rPr>
      <w:lang w:eastAsia="cs-CZ"/>
    </w:rPr>
  </w:style>
  <w:style w:type="character" w:customStyle="1" w:styleId="Zkladntext2">
    <w:name w:val="Základný text (2)_"/>
    <w:rsid w:val="006D77DA"/>
    <w:rPr>
      <w:rFonts w:ascii="Arial" w:eastAsia="Arial" w:hAnsi="Arial" w:cs="Arial"/>
      <w:b w:val="0"/>
      <w:bCs w:val="0"/>
      <w:i w:val="0"/>
      <w:iCs w:val="0"/>
      <w:smallCaps w:val="0"/>
      <w:strike w:val="0"/>
      <w:sz w:val="21"/>
      <w:szCs w:val="21"/>
      <w:u w:val="none"/>
    </w:rPr>
  </w:style>
  <w:style w:type="character" w:customStyle="1" w:styleId="Zkladntext20">
    <w:name w:val="Základný text (2)"/>
    <w:rsid w:val="006D77DA"/>
    <w:rPr>
      <w:rFonts w:ascii="Arial" w:eastAsia="Arial" w:hAnsi="Arial" w:cs="Arial"/>
      <w:b w:val="0"/>
      <w:bCs w:val="0"/>
      <w:i w:val="0"/>
      <w:iCs w:val="0"/>
      <w:smallCaps w:val="0"/>
      <w:strike w:val="0"/>
      <w:color w:val="000000"/>
      <w:spacing w:val="0"/>
      <w:w w:val="100"/>
      <w:position w:val="0"/>
      <w:sz w:val="21"/>
      <w:szCs w:val="21"/>
      <w:u w:val="single"/>
      <w:lang w:val="sk-SK" w:eastAsia="sk-SK" w:bidi="sk-SK"/>
    </w:rPr>
  </w:style>
  <w:style w:type="character" w:customStyle="1" w:styleId="Zhlavie1">
    <w:name w:val="Záhlavie #1_"/>
    <w:link w:val="Zhlavie10"/>
    <w:rsid w:val="005852AF"/>
    <w:rPr>
      <w:rFonts w:ascii="Arial" w:eastAsia="Arial" w:hAnsi="Arial" w:cs="Arial"/>
      <w:b/>
      <w:bCs/>
      <w:sz w:val="30"/>
      <w:szCs w:val="30"/>
      <w:shd w:val="clear" w:color="auto" w:fill="FFFFFF"/>
    </w:rPr>
  </w:style>
  <w:style w:type="paragraph" w:customStyle="1" w:styleId="Zhlavie10">
    <w:name w:val="Záhlavie #1"/>
    <w:basedOn w:val="Normlny"/>
    <w:link w:val="Zhlavie1"/>
    <w:rsid w:val="005852AF"/>
    <w:pPr>
      <w:widowControl w:val="0"/>
      <w:shd w:val="clear" w:color="auto" w:fill="FFFFFF"/>
      <w:spacing w:after="360" w:line="0" w:lineRule="atLeast"/>
      <w:jc w:val="both"/>
      <w:outlineLvl w:val="0"/>
    </w:pPr>
    <w:rPr>
      <w:rFonts w:ascii="Arial" w:eastAsia="Arial" w:hAnsi="Arial" w:cs="Arial"/>
      <w:b/>
      <w:bCs/>
      <w:sz w:val="30"/>
      <w:szCs w:val="30"/>
      <w:lang w:eastAsia="sk-SK"/>
    </w:rPr>
  </w:style>
  <w:style w:type="character" w:customStyle="1" w:styleId="Hlavikaalebopta">
    <w:name w:val="Hlavička alebo päta_"/>
    <w:rsid w:val="005852AF"/>
    <w:rPr>
      <w:rFonts w:ascii="Courier New" w:eastAsia="Courier New" w:hAnsi="Courier New" w:cs="Courier New"/>
      <w:b w:val="0"/>
      <w:bCs w:val="0"/>
      <w:i w:val="0"/>
      <w:iCs w:val="0"/>
      <w:smallCaps w:val="0"/>
      <w:strike w:val="0"/>
      <w:sz w:val="21"/>
      <w:szCs w:val="21"/>
      <w:u w:val="none"/>
    </w:rPr>
  </w:style>
  <w:style w:type="character" w:customStyle="1" w:styleId="Hlavikaalebopta0">
    <w:name w:val="Hlavička alebo päta"/>
    <w:rsid w:val="005852AF"/>
    <w:rPr>
      <w:rFonts w:ascii="Courier New" w:eastAsia="Courier New" w:hAnsi="Courier New" w:cs="Courier New"/>
      <w:b w:val="0"/>
      <w:bCs w:val="0"/>
      <w:i w:val="0"/>
      <w:iCs w:val="0"/>
      <w:smallCaps w:val="0"/>
      <w:strike w:val="0"/>
      <w:color w:val="000000"/>
      <w:spacing w:val="0"/>
      <w:w w:val="100"/>
      <w:position w:val="0"/>
      <w:sz w:val="21"/>
      <w:szCs w:val="21"/>
      <w:u w:val="none"/>
      <w:lang w:val="sk-SK" w:eastAsia="sk-SK" w:bidi="sk-SK"/>
    </w:rPr>
  </w:style>
  <w:style w:type="character" w:customStyle="1" w:styleId="Zkladntext3">
    <w:name w:val="Základný text (3)_"/>
    <w:link w:val="Zkladntext30"/>
    <w:rsid w:val="005852AF"/>
    <w:rPr>
      <w:rFonts w:ascii="Arial" w:eastAsia="Arial" w:hAnsi="Arial" w:cs="Arial"/>
      <w:b/>
      <w:bCs/>
      <w:sz w:val="22"/>
      <w:szCs w:val="22"/>
      <w:shd w:val="clear" w:color="auto" w:fill="FFFFFF"/>
    </w:rPr>
  </w:style>
  <w:style w:type="paragraph" w:customStyle="1" w:styleId="Zkladntext30">
    <w:name w:val="Základný text (3)"/>
    <w:basedOn w:val="Normlny"/>
    <w:link w:val="Zkladntext3"/>
    <w:rsid w:val="005852AF"/>
    <w:pPr>
      <w:widowControl w:val="0"/>
      <w:shd w:val="clear" w:color="auto" w:fill="FFFFFF"/>
      <w:spacing w:before="360" w:after="240" w:line="299" w:lineRule="exact"/>
      <w:jc w:val="both"/>
    </w:pPr>
    <w:rPr>
      <w:rFonts w:ascii="Arial" w:eastAsia="Arial" w:hAnsi="Arial" w:cs="Arial"/>
      <w:b/>
      <w:bCs/>
      <w:lang w:eastAsia="sk-SK"/>
    </w:rPr>
  </w:style>
  <w:style w:type="character" w:customStyle="1" w:styleId="Zkladntext2Kurzva">
    <w:name w:val="Základný text (2) + Kurzíva"/>
    <w:rsid w:val="005852AF"/>
    <w:rPr>
      <w:rFonts w:ascii="Arial" w:eastAsia="Arial" w:hAnsi="Arial" w:cs="Arial"/>
      <w:b w:val="0"/>
      <w:bCs w:val="0"/>
      <w:i/>
      <w:iCs/>
      <w:smallCaps w:val="0"/>
      <w:strike w:val="0"/>
      <w:color w:val="000000"/>
      <w:spacing w:val="0"/>
      <w:w w:val="100"/>
      <w:position w:val="0"/>
      <w:sz w:val="21"/>
      <w:szCs w:val="21"/>
      <w:u w:val="none"/>
      <w:lang w:val="sk-SK" w:eastAsia="sk-SK" w:bidi="sk-SK"/>
    </w:rPr>
  </w:style>
  <w:style w:type="character" w:customStyle="1" w:styleId="Zkladntext2Tun">
    <w:name w:val="Základný text (2) + Tučné"/>
    <w:rsid w:val="005852AF"/>
    <w:rPr>
      <w:rFonts w:ascii="Arial" w:eastAsia="Arial" w:hAnsi="Arial" w:cs="Arial"/>
      <w:b/>
      <w:bCs/>
      <w:i w:val="0"/>
      <w:iCs w:val="0"/>
      <w:smallCaps w:val="0"/>
      <w:strike w:val="0"/>
      <w:color w:val="000000"/>
      <w:spacing w:val="0"/>
      <w:w w:val="100"/>
      <w:position w:val="0"/>
      <w:sz w:val="21"/>
      <w:szCs w:val="21"/>
      <w:u w:val="none"/>
      <w:lang w:val="sk-SK" w:eastAsia="sk-SK" w:bidi="sk-SK"/>
    </w:rPr>
  </w:style>
  <w:style w:type="character" w:customStyle="1" w:styleId="Zkladntext4">
    <w:name w:val="Základný text (4)_"/>
    <w:link w:val="Zkladntext40"/>
    <w:rsid w:val="005852AF"/>
    <w:rPr>
      <w:rFonts w:ascii="Arial" w:eastAsia="Arial" w:hAnsi="Arial" w:cs="Arial"/>
      <w:sz w:val="22"/>
      <w:szCs w:val="22"/>
      <w:shd w:val="clear" w:color="auto" w:fill="FFFFFF"/>
    </w:rPr>
  </w:style>
  <w:style w:type="paragraph" w:customStyle="1" w:styleId="Zkladntext40">
    <w:name w:val="Základný text (4)"/>
    <w:basedOn w:val="Normlny"/>
    <w:link w:val="Zkladntext4"/>
    <w:rsid w:val="005852AF"/>
    <w:pPr>
      <w:widowControl w:val="0"/>
      <w:shd w:val="clear" w:color="auto" w:fill="FFFFFF"/>
      <w:spacing w:after="360" w:line="0" w:lineRule="atLeast"/>
      <w:jc w:val="center"/>
    </w:pPr>
    <w:rPr>
      <w:rFonts w:ascii="Arial" w:eastAsia="Arial" w:hAnsi="Arial" w:cs="Arial"/>
      <w:lang w:eastAsia="sk-SK"/>
    </w:rPr>
  </w:style>
  <w:style w:type="paragraph" w:customStyle="1" w:styleId="Style9">
    <w:name w:val="Style9"/>
    <w:basedOn w:val="Normlny"/>
    <w:uiPriority w:val="99"/>
    <w:rsid w:val="003A6CF1"/>
    <w:pPr>
      <w:widowControl w:val="0"/>
      <w:autoSpaceDE w:val="0"/>
      <w:autoSpaceDN w:val="0"/>
      <w:adjustRightInd w:val="0"/>
      <w:spacing w:after="0" w:line="1060" w:lineRule="exact"/>
      <w:ind w:left="567" w:firstLine="2220"/>
      <w:jc w:val="both"/>
    </w:pPr>
    <w:rPr>
      <w:rFonts w:ascii="Times New Roman" w:eastAsia="Times New Roman" w:hAnsi="Times New Roman"/>
      <w:sz w:val="24"/>
      <w:szCs w:val="24"/>
      <w:lang w:eastAsia="sk-SK"/>
    </w:rPr>
  </w:style>
  <w:style w:type="character" w:customStyle="1" w:styleId="FontStyle15">
    <w:name w:val="Font Style15"/>
    <w:uiPriority w:val="99"/>
    <w:rsid w:val="003A6CF1"/>
    <w:rPr>
      <w:rFonts w:ascii="Times New Roman" w:hAnsi="Times New Roman" w:cs="Times New Roman"/>
      <w:sz w:val="88"/>
      <w:szCs w:val="88"/>
    </w:rPr>
  </w:style>
  <w:style w:type="table" w:styleId="Mriekatabuky">
    <w:name w:val="Table Grid"/>
    <w:basedOn w:val="Normlnatabuka"/>
    <w:uiPriority w:val="59"/>
    <w:rsid w:val="00940E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E87B2B"/>
    <w:rPr>
      <w:sz w:val="16"/>
      <w:szCs w:val="16"/>
    </w:rPr>
  </w:style>
  <w:style w:type="paragraph" w:styleId="Textkomentra">
    <w:name w:val="annotation text"/>
    <w:basedOn w:val="Normlny"/>
    <w:link w:val="TextkomentraChar"/>
    <w:uiPriority w:val="99"/>
    <w:semiHidden/>
    <w:unhideWhenUsed/>
    <w:rsid w:val="00E87B2B"/>
    <w:rPr>
      <w:sz w:val="20"/>
      <w:szCs w:val="20"/>
    </w:rPr>
  </w:style>
  <w:style w:type="character" w:customStyle="1" w:styleId="TextkomentraChar">
    <w:name w:val="Text komentára Char"/>
    <w:link w:val="Textkomentra"/>
    <w:uiPriority w:val="99"/>
    <w:semiHidden/>
    <w:rsid w:val="00E87B2B"/>
    <w:rPr>
      <w:lang w:eastAsia="en-US"/>
    </w:rPr>
  </w:style>
  <w:style w:type="paragraph" w:styleId="Predmetkomentra">
    <w:name w:val="annotation subject"/>
    <w:basedOn w:val="Textkomentra"/>
    <w:next w:val="Textkomentra"/>
    <w:link w:val="PredmetkomentraChar"/>
    <w:uiPriority w:val="99"/>
    <w:semiHidden/>
    <w:unhideWhenUsed/>
    <w:rsid w:val="00E87B2B"/>
    <w:rPr>
      <w:b/>
      <w:bCs/>
    </w:rPr>
  </w:style>
  <w:style w:type="character" w:customStyle="1" w:styleId="PredmetkomentraChar">
    <w:name w:val="Predmet komentára Char"/>
    <w:link w:val="Predmetkomentra"/>
    <w:uiPriority w:val="99"/>
    <w:semiHidden/>
    <w:rsid w:val="00E87B2B"/>
    <w:rPr>
      <w:b/>
      <w:bCs/>
      <w:lang w:eastAsia="en-US"/>
    </w:rPr>
  </w:style>
  <w:style w:type="paragraph" w:styleId="Zarkazkladnhotextu">
    <w:name w:val="Body Text Indent"/>
    <w:basedOn w:val="Normlny"/>
    <w:link w:val="ZarkazkladnhotextuChar"/>
    <w:uiPriority w:val="99"/>
    <w:semiHidden/>
    <w:unhideWhenUsed/>
    <w:rsid w:val="00B61E73"/>
    <w:pPr>
      <w:spacing w:after="120"/>
      <w:ind w:left="283"/>
    </w:pPr>
  </w:style>
  <w:style w:type="character" w:customStyle="1" w:styleId="ZarkazkladnhotextuChar">
    <w:name w:val="Zarážka základného textu Char"/>
    <w:basedOn w:val="Predvolenpsmoodseku"/>
    <w:link w:val="Zarkazkladnhotextu"/>
    <w:uiPriority w:val="99"/>
    <w:semiHidden/>
    <w:rsid w:val="00B61E7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48806">
      <w:bodyDiv w:val="1"/>
      <w:marLeft w:val="0"/>
      <w:marRight w:val="0"/>
      <w:marTop w:val="0"/>
      <w:marBottom w:val="0"/>
      <w:divBdr>
        <w:top w:val="none" w:sz="0" w:space="0" w:color="auto"/>
        <w:left w:val="none" w:sz="0" w:space="0" w:color="auto"/>
        <w:bottom w:val="none" w:sz="0" w:space="0" w:color="auto"/>
        <w:right w:val="none" w:sz="0" w:space="0" w:color="auto"/>
      </w:divBdr>
    </w:div>
    <w:div w:id="520120554">
      <w:bodyDiv w:val="1"/>
      <w:marLeft w:val="0"/>
      <w:marRight w:val="0"/>
      <w:marTop w:val="0"/>
      <w:marBottom w:val="0"/>
      <w:divBdr>
        <w:top w:val="none" w:sz="0" w:space="0" w:color="auto"/>
        <w:left w:val="none" w:sz="0" w:space="0" w:color="auto"/>
        <w:bottom w:val="none" w:sz="0" w:space="0" w:color="auto"/>
        <w:right w:val="none" w:sz="0" w:space="0" w:color="auto"/>
      </w:divBdr>
    </w:div>
    <w:div w:id="989866785">
      <w:bodyDiv w:val="1"/>
      <w:marLeft w:val="0"/>
      <w:marRight w:val="0"/>
      <w:marTop w:val="0"/>
      <w:marBottom w:val="0"/>
      <w:divBdr>
        <w:top w:val="none" w:sz="0" w:space="0" w:color="auto"/>
        <w:left w:val="none" w:sz="0" w:space="0" w:color="auto"/>
        <w:bottom w:val="none" w:sz="0" w:space="0" w:color="auto"/>
        <w:right w:val="none" w:sz="0" w:space="0" w:color="auto"/>
      </w:divBdr>
    </w:div>
    <w:div w:id="1029836478">
      <w:bodyDiv w:val="1"/>
      <w:marLeft w:val="0"/>
      <w:marRight w:val="0"/>
      <w:marTop w:val="0"/>
      <w:marBottom w:val="0"/>
      <w:divBdr>
        <w:top w:val="none" w:sz="0" w:space="0" w:color="auto"/>
        <w:left w:val="none" w:sz="0" w:space="0" w:color="auto"/>
        <w:bottom w:val="none" w:sz="0" w:space="0" w:color="auto"/>
        <w:right w:val="none" w:sz="0" w:space="0" w:color="auto"/>
      </w:divBdr>
    </w:div>
    <w:div w:id="1067193756">
      <w:bodyDiv w:val="1"/>
      <w:marLeft w:val="0"/>
      <w:marRight w:val="0"/>
      <w:marTop w:val="0"/>
      <w:marBottom w:val="0"/>
      <w:divBdr>
        <w:top w:val="none" w:sz="0" w:space="0" w:color="auto"/>
        <w:left w:val="none" w:sz="0" w:space="0" w:color="auto"/>
        <w:bottom w:val="none" w:sz="0" w:space="0" w:color="auto"/>
        <w:right w:val="none" w:sz="0" w:space="0" w:color="auto"/>
      </w:divBdr>
    </w:div>
    <w:div w:id="1275208482">
      <w:bodyDiv w:val="1"/>
      <w:marLeft w:val="0"/>
      <w:marRight w:val="0"/>
      <w:marTop w:val="0"/>
      <w:marBottom w:val="0"/>
      <w:divBdr>
        <w:top w:val="none" w:sz="0" w:space="0" w:color="auto"/>
        <w:left w:val="none" w:sz="0" w:space="0" w:color="auto"/>
        <w:bottom w:val="none" w:sz="0" w:space="0" w:color="auto"/>
        <w:right w:val="none" w:sz="0" w:space="0" w:color="auto"/>
      </w:divBdr>
    </w:div>
    <w:div w:id="195166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778EE6-4A64-484A-914C-1B4349938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1</Pages>
  <Words>331</Words>
  <Characters>1887</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2214</CharactersWithSpaces>
  <SharedDoc>false</SharedDoc>
  <HLinks>
    <vt:vector size="30" baseType="variant">
      <vt:variant>
        <vt:i4>5242936</vt:i4>
      </vt:variant>
      <vt:variant>
        <vt:i4>12</vt:i4>
      </vt:variant>
      <vt:variant>
        <vt:i4>0</vt:i4>
      </vt:variant>
      <vt:variant>
        <vt:i4>5</vt:i4>
      </vt:variant>
      <vt:variant>
        <vt:lpwstr>mailto:michal.rybansky@centrum.sk</vt:lpwstr>
      </vt:variant>
      <vt:variant>
        <vt:lpwstr/>
      </vt:variant>
      <vt:variant>
        <vt:i4>5242936</vt:i4>
      </vt:variant>
      <vt:variant>
        <vt:i4>9</vt:i4>
      </vt:variant>
      <vt:variant>
        <vt:i4>0</vt:i4>
      </vt:variant>
      <vt:variant>
        <vt:i4>5</vt:i4>
      </vt:variant>
      <vt:variant>
        <vt:lpwstr>mailto:michal.rybansky@centrum.sk</vt:lpwstr>
      </vt:variant>
      <vt:variant>
        <vt:lpwstr/>
      </vt:variant>
      <vt:variant>
        <vt:i4>5242936</vt:i4>
      </vt:variant>
      <vt:variant>
        <vt:i4>6</vt:i4>
      </vt:variant>
      <vt:variant>
        <vt:i4>0</vt:i4>
      </vt:variant>
      <vt:variant>
        <vt:i4>5</vt:i4>
      </vt:variant>
      <vt:variant>
        <vt:lpwstr>mailto:michal.rybansky@centrum.sk</vt:lpwstr>
      </vt:variant>
      <vt:variant>
        <vt:lpwstr/>
      </vt:variant>
      <vt:variant>
        <vt:i4>6291470</vt:i4>
      </vt:variant>
      <vt:variant>
        <vt:i4>3</vt:i4>
      </vt:variant>
      <vt:variant>
        <vt:i4>0</vt:i4>
      </vt:variant>
      <vt:variant>
        <vt:i4>5</vt:i4>
      </vt:variant>
      <vt:variant>
        <vt:lpwstr>mailto:ghubeneho@ghubba.edu.sk</vt:lpwstr>
      </vt:variant>
      <vt:variant>
        <vt:lpwstr/>
      </vt:variant>
      <vt:variant>
        <vt:i4>5242936</vt:i4>
      </vt:variant>
      <vt:variant>
        <vt:i4>0</vt:i4>
      </vt:variant>
      <vt:variant>
        <vt:i4>0</vt:i4>
      </vt:variant>
      <vt:variant>
        <vt:i4>5</vt:i4>
      </vt:variant>
      <vt:variant>
        <vt:lpwstr>mailto:michal.rybansky@centrum.sk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PROCESS MANAGEMENT</dc:creator>
  <cp:keywords/>
  <cp:lastModifiedBy>Vojtech Mrkávek</cp:lastModifiedBy>
  <cp:revision>18</cp:revision>
  <cp:lastPrinted>2021-11-03T10:34:00Z</cp:lastPrinted>
  <dcterms:created xsi:type="dcterms:W3CDTF">2021-06-10T10:56:00Z</dcterms:created>
  <dcterms:modified xsi:type="dcterms:W3CDTF">2021-11-03T10:57:00Z</dcterms:modified>
</cp:coreProperties>
</file>